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0C" w:rsidRDefault="003F2BD3" w:rsidP="001F4B1A">
      <w:pPr>
        <w:spacing w:before="300" w:after="300" w:line="240" w:lineRule="auto"/>
        <w:outlineLvl w:val="2"/>
        <w:rPr>
          <w:rFonts w:ascii="inherit" w:eastAsia="Times New Roman" w:hAnsi="inherit"/>
          <w:sz w:val="54"/>
          <w:szCs w:val="54"/>
          <w:lang w:eastAsia="ru-RU"/>
        </w:rPr>
      </w:pPr>
      <w:r>
        <w:rPr>
          <w:rFonts w:ascii="inherit" w:eastAsia="Times New Roman" w:hAnsi="inherit"/>
          <w:sz w:val="54"/>
          <w:szCs w:val="54"/>
          <w:lang w:eastAsia="ru-RU"/>
        </w:rPr>
        <w:t>ДОГОВОР</w:t>
      </w:r>
      <w:r w:rsidR="0046120C">
        <w:rPr>
          <w:rFonts w:ascii="inherit" w:eastAsia="Times New Roman" w:hAnsi="inherit"/>
          <w:sz w:val="54"/>
          <w:szCs w:val="54"/>
          <w:lang w:eastAsia="ru-RU"/>
        </w:rPr>
        <w:t xml:space="preserve"> ПУБЛИЧНОЙ ОФЕРТЫ</w:t>
      </w:r>
    </w:p>
    <w:p w:rsidR="001F4B1A" w:rsidRPr="001F4B1A" w:rsidRDefault="004456F2" w:rsidP="001F4B1A">
      <w:pPr>
        <w:spacing w:before="300" w:after="300" w:line="240" w:lineRule="auto"/>
        <w:outlineLvl w:val="2"/>
        <w:rPr>
          <w:rFonts w:ascii="inherit" w:eastAsia="Times New Roman" w:hAnsi="inherit"/>
          <w:sz w:val="54"/>
          <w:szCs w:val="54"/>
          <w:lang w:eastAsia="ru-RU"/>
        </w:rPr>
      </w:pPr>
      <w:r>
        <w:rPr>
          <w:rFonts w:ascii="inherit" w:eastAsia="Times New Roman" w:hAnsi="inherit"/>
          <w:sz w:val="54"/>
          <w:szCs w:val="54"/>
          <w:lang w:eastAsia="ru-RU"/>
        </w:rPr>
        <w:t>1. Оп</w:t>
      </w:r>
      <w:r w:rsidR="001F4B1A" w:rsidRPr="001F4B1A">
        <w:rPr>
          <w:rFonts w:ascii="inherit" w:eastAsia="Times New Roman" w:hAnsi="inherit"/>
          <w:sz w:val="54"/>
          <w:szCs w:val="54"/>
          <w:lang w:eastAsia="ru-RU"/>
        </w:rPr>
        <w:t>ределения</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«Покупатель»</w:t>
      </w:r>
      <w:r w:rsidRPr="001F4B1A">
        <w:rPr>
          <w:rFonts w:ascii="Times New Roman" w:eastAsia="Times New Roman" w:hAnsi="Times New Roman"/>
          <w:sz w:val="24"/>
          <w:szCs w:val="24"/>
          <w:lang w:eastAsia="ru-RU"/>
        </w:rPr>
        <w:t> –полностью дееспособное физическое лицо, достигшее 18 лет, принявшее в полном объеме и без исключений условия оферты (совершившее акцепт оферты), содержащиеся в настоящем Договоре.</w:t>
      </w:r>
    </w:p>
    <w:p w:rsidR="001F4B1A" w:rsidRPr="001F4B1A" w:rsidRDefault="001F4B1A" w:rsidP="009F61B5">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«Продавец»</w:t>
      </w:r>
      <w:r w:rsidRPr="001F4B1A">
        <w:rPr>
          <w:rFonts w:ascii="Times New Roman" w:eastAsia="Times New Roman" w:hAnsi="Times New Roman"/>
          <w:sz w:val="24"/>
          <w:szCs w:val="24"/>
          <w:lang w:eastAsia="ru-RU"/>
        </w:rPr>
        <w:t xml:space="preserve"> – </w:t>
      </w:r>
      <w:r w:rsidR="009F61B5" w:rsidRPr="009F61B5">
        <w:rPr>
          <w:rFonts w:ascii="Times New Roman" w:eastAsia="Times New Roman" w:hAnsi="Times New Roman"/>
          <w:sz w:val="24"/>
          <w:szCs w:val="24"/>
          <w:lang w:eastAsia="ru-RU"/>
        </w:rPr>
        <w:t>ИП Лукьянов Антон Валерьевич</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«Интернет-магазин»</w:t>
      </w:r>
      <w:r w:rsidRPr="001F4B1A">
        <w:rPr>
          <w:rFonts w:ascii="Times New Roman" w:eastAsia="Times New Roman" w:hAnsi="Times New Roman"/>
          <w:sz w:val="24"/>
          <w:szCs w:val="24"/>
          <w:lang w:eastAsia="ru-RU"/>
        </w:rPr>
        <w:t> – Интернет-сайт, имеющий адрес в сети интернет </w:t>
      </w:r>
      <w:proofErr w:type="spellStart"/>
      <w:r>
        <w:rPr>
          <w:rFonts w:ascii="Times New Roman" w:eastAsia="Times New Roman" w:hAnsi="Times New Roman"/>
          <w:color w:val="967850"/>
          <w:sz w:val="24"/>
          <w:szCs w:val="24"/>
          <w:lang w:val="en-US" w:eastAsia="ru-RU"/>
        </w:rPr>
        <w:t>mebelmoscow</w:t>
      </w:r>
      <w:proofErr w:type="spellEnd"/>
      <w:r w:rsidRPr="001F4B1A">
        <w:rPr>
          <w:rFonts w:ascii="Times New Roman" w:eastAsia="Times New Roman" w:hAnsi="Times New Roman"/>
          <w:color w:val="967850"/>
          <w:sz w:val="24"/>
          <w:szCs w:val="24"/>
          <w:lang w:eastAsia="ru-RU"/>
        </w:rPr>
        <w:t>.</w:t>
      </w:r>
      <w:proofErr w:type="spellStart"/>
      <w:r w:rsidRPr="001F4B1A">
        <w:rPr>
          <w:rFonts w:ascii="Times New Roman" w:eastAsia="Times New Roman" w:hAnsi="Times New Roman"/>
          <w:color w:val="967850"/>
          <w:sz w:val="24"/>
          <w:szCs w:val="24"/>
          <w:lang w:eastAsia="ru-RU"/>
        </w:rPr>
        <w:t>ru</w:t>
      </w:r>
      <w:proofErr w:type="spellEnd"/>
      <w:r w:rsidRPr="001F4B1A">
        <w:rPr>
          <w:rFonts w:ascii="Times New Roman" w:eastAsia="Times New Roman" w:hAnsi="Times New Roman"/>
          <w:sz w:val="24"/>
          <w:szCs w:val="24"/>
          <w:lang w:eastAsia="ru-RU"/>
        </w:rPr>
        <w:t>, принадлежащий Продавцу и предназначенный для продажи Продавцом Покупателям на основании оферты принадлежащих Продавцу товаров.</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«Сайт»</w:t>
      </w:r>
      <w:r w:rsidRPr="001F4B1A">
        <w:rPr>
          <w:rFonts w:ascii="Times New Roman" w:eastAsia="Times New Roman" w:hAnsi="Times New Roman"/>
          <w:sz w:val="24"/>
          <w:szCs w:val="24"/>
          <w:lang w:eastAsia="ru-RU"/>
        </w:rPr>
        <w:t> – </w:t>
      </w:r>
      <w:proofErr w:type="spellStart"/>
      <w:r>
        <w:rPr>
          <w:rFonts w:ascii="Times New Roman" w:eastAsia="Times New Roman" w:hAnsi="Times New Roman"/>
          <w:color w:val="967850"/>
          <w:sz w:val="24"/>
          <w:szCs w:val="24"/>
          <w:lang w:val="en-US" w:eastAsia="ru-RU"/>
        </w:rPr>
        <w:t>mebelmoscow</w:t>
      </w:r>
      <w:proofErr w:type="spellEnd"/>
      <w:r w:rsidRPr="001F4B1A">
        <w:rPr>
          <w:rFonts w:ascii="Times New Roman" w:eastAsia="Times New Roman" w:hAnsi="Times New Roman"/>
          <w:color w:val="967850"/>
          <w:sz w:val="24"/>
          <w:szCs w:val="24"/>
          <w:lang w:eastAsia="ru-RU"/>
        </w:rPr>
        <w:t>.</w:t>
      </w:r>
      <w:proofErr w:type="spellStart"/>
      <w:r w:rsidRPr="001F4B1A">
        <w:rPr>
          <w:rFonts w:ascii="Times New Roman" w:eastAsia="Times New Roman" w:hAnsi="Times New Roman"/>
          <w:color w:val="967850"/>
          <w:sz w:val="24"/>
          <w:szCs w:val="24"/>
          <w:lang w:eastAsia="ru-RU"/>
        </w:rPr>
        <w:t>ru</w:t>
      </w:r>
      <w:proofErr w:type="spellEnd"/>
      <w:r w:rsidRPr="001F4B1A">
        <w:rPr>
          <w:rFonts w:ascii="Times New Roman" w:eastAsia="Times New Roman" w:hAnsi="Times New Roman"/>
          <w:color w:val="616165"/>
          <w:sz w:val="24"/>
          <w:szCs w:val="24"/>
          <w:lang w:eastAsia="ru-RU"/>
        </w:rPr>
        <w:t> </w:t>
      </w:r>
      <w:r w:rsidRPr="001F4B1A">
        <w:rPr>
          <w:rFonts w:ascii="Times New Roman" w:eastAsia="Times New Roman" w:hAnsi="Times New Roman"/>
          <w:sz w:val="24"/>
          <w:szCs w:val="24"/>
          <w:lang w:eastAsia="ru-RU"/>
        </w:rPr>
        <w:t>.</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«Оферта»</w:t>
      </w:r>
      <w:r w:rsidRPr="001F4B1A">
        <w:rPr>
          <w:rFonts w:ascii="Times New Roman" w:eastAsia="Times New Roman" w:hAnsi="Times New Roman"/>
          <w:sz w:val="24"/>
          <w:szCs w:val="24"/>
          <w:lang w:eastAsia="ru-RU"/>
        </w:rPr>
        <w:t> – публичное предложение Продавца, адресованное любому физическому лицу (гражданину), приобрести Товар на существующих условиях, содержащихся в Договоре.</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«Акцепт»</w:t>
      </w:r>
      <w:r w:rsidRPr="001F4B1A">
        <w:rPr>
          <w:rFonts w:ascii="Times New Roman" w:eastAsia="Times New Roman" w:hAnsi="Times New Roman"/>
          <w:sz w:val="24"/>
          <w:szCs w:val="24"/>
          <w:lang w:eastAsia="ru-RU"/>
        </w:rPr>
        <w:t> – полное и безоговорочное принятие Покупателем условий настоящего Договора, в том числе путем осуществления действий, указанных в разделах 4 и 5 настоящего Договора.</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«Товар»</w:t>
      </w:r>
      <w:r w:rsidRPr="001F4B1A">
        <w:rPr>
          <w:rFonts w:ascii="Times New Roman" w:eastAsia="Times New Roman" w:hAnsi="Times New Roman"/>
          <w:sz w:val="24"/>
          <w:szCs w:val="24"/>
          <w:lang w:eastAsia="ru-RU"/>
        </w:rPr>
        <w:t> – имущество, не изъятое из гражданского оборота и представленное к продаже на Сайте.</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«Заказ»</w:t>
      </w:r>
      <w:r w:rsidRPr="001F4B1A">
        <w:rPr>
          <w:rFonts w:ascii="Times New Roman" w:eastAsia="Times New Roman" w:hAnsi="Times New Roman"/>
          <w:sz w:val="24"/>
          <w:szCs w:val="24"/>
          <w:lang w:eastAsia="ru-RU"/>
        </w:rPr>
        <w:t> – должным образом оформленный на Сайте запрос Покупателя на приобретение Товара.</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2. Общие положения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2.1.</w:t>
      </w:r>
      <w:r w:rsidRPr="001F4B1A">
        <w:rPr>
          <w:rFonts w:ascii="Times New Roman" w:eastAsia="Times New Roman" w:hAnsi="Times New Roman"/>
          <w:sz w:val="24"/>
          <w:szCs w:val="24"/>
          <w:lang w:eastAsia="ru-RU"/>
        </w:rPr>
        <w:t> </w:t>
      </w:r>
      <w:r w:rsidR="009F61B5" w:rsidRPr="009F61B5">
        <w:rPr>
          <w:rFonts w:ascii="Times New Roman" w:eastAsia="Times New Roman" w:hAnsi="Times New Roman"/>
          <w:sz w:val="24"/>
          <w:szCs w:val="24"/>
          <w:lang w:eastAsia="ru-RU"/>
        </w:rPr>
        <w:t xml:space="preserve">ИП Лукьянов Антон Валерьевич </w:t>
      </w:r>
      <w:r w:rsidRPr="001F4B1A">
        <w:rPr>
          <w:rFonts w:ascii="Times New Roman" w:eastAsia="Times New Roman" w:hAnsi="Times New Roman"/>
          <w:sz w:val="24"/>
          <w:szCs w:val="24"/>
          <w:lang w:eastAsia="ru-RU"/>
        </w:rPr>
        <w:t xml:space="preserve">(далее – «Продавец»), публикует настоящую Публичную оферту о продаже товаров дистанционным способом по образцам, представленным на Сайте </w:t>
      </w:r>
      <w:proofErr w:type="spellStart"/>
      <w:r>
        <w:rPr>
          <w:rFonts w:ascii="Times New Roman" w:eastAsia="Times New Roman" w:hAnsi="Times New Roman"/>
          <w:sz w:val="24"/>
          <w:szCs w:val="24"/>
          <w:lang w:val="en-US" w:eastAsia="ru-RU"/>
        </w:rPr>
        <w:t>mebelmoscow</w:t>
      </w:r>
      <w:proofErr w:type="spellEnd"/>
      <w:r w:rsidRPr="001F4B1A">
        <w:rPr>
          <w:rFonts w:ascii="Times New Roman" w:eastAsia="Times New Roman" w:hAnsi="Times New Roman"/>
          <w:sz w:val="24"/>
          <w:szCs w:val="24"/>
          <w:lang w:eastAsia="ru-RU"/>
        </w:rPr>
        <w:t>.</w:t>
      </w:r>
      <w:proofErr w:type="spellStart"/>
      <w:r w:rsidRPr="001F4B1A">
        <w:rPr>
          <w:rFonts w:ascii="Times New Roman" w:eastAsia="Times New Roman" w:hAnsi="Times New Roman"/>
          <w:sz w:val="24"/>
          <w:szCs w:val="24"/>
          <w:lang w:eastAsia="ru-RU"/>
        </w:rPr>
        <w:t>ru</w:t>
      </w:r>
      <w:proofErr w:type="spellEnd"/>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2.2.</w:t>
      </w:r>
      <w:r w:rsidRPr="001F4B1A">
        <w:rPr>
          <w:rFonts w:ascii="Times New Roman" w:eastAsia="Times New Roman" w:hAnsi="Times New Roman"/>
          <w:sz w:val="24"/>
          <w:szCs w:val="24"/>
          <w:lang w:eastAsia="ru-RU"/>
        </w:rPr>
        <w:t> Настоящий Договор между Продавцом и Покупателем определяет условия приобретения Товаров через Сайт Интернет-магазина, принадлежащего Продавцу.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2.3.</w:t>
      </w:r>
      <w:r w:rsidRPr="001F4B1A">
        <w:rPr>
          <w:rFonts w:ascii="Times New Roman" w:eastAsia="Times New Roman" w:hAnsi="Times New Roman"/>
          <w:sz w:val="24"/>
          <w:szCs w:val="24"/>
          <w:lang w:eastAsia="ru-RU"/>
        </w:rPr>
        <w:t> В соответствии со статьей 437 Гражданского Кодекса Российской Федерации (ГК РФ) данный документ является публичной офертой, и в случае принятия изложенных ниже условий, физическое лицо, производящее акцепт этой оферты, осуществляет оплату Товара Продавца в соответствии с условиями настоящего Договора. В соответствии с пунктом 3 статьи 438 ГК РФ, оплата Товара Покупателем является акцептом оферты, что считается равносильным заключению Договора на условиях, изложенных в оферте.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2.4.</w:t>
      </w:r>
      <w:r w:rsidRPr="001F4B1A">
        <w:rPr>
          <w:rFonts w:ascii="Times New Roman" w:eastAsia="Times New Roman" w:hAnsi="Times New Roman"/>
          <w:sz w:val="24"/>
          <w:szCs w:val="24"/>
          <w:lang w:eastAsia="ru-RU"/>
        </w:rPr>
        <w:t> На основании вышеизложенного, внимательно ознакомьтесь с текстом публичной оферты, и если вы не согласны с каким-либо пунктом оферты, Вам предлагается отказаться от покупки Товаров или использования Услуг, предоставляемых Продавцом.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2.4.1.</w:t>
      </w:r>
      <w:r w:rsidRPr="001F4B1A">
        <w:rPr>
          <w:rFonts w:ascii="Times New Roman" w:eastAsia="Times New Roman" w:hAnsi="Times New Roman"/>
          <w:sz w:val="24"/>
          <w:szCs w:val="24"/>
          <w:lang w:eastAsia="ru-RU"/>
        </w:rPr>
        <w:t> Покупатель соглашается с условиями настоящего Договора путем нажатия на кнопку «Отправить заказ» на последнем э</w:t>
      </w:r>
      <w:r w:rsidR="00D50697">
        <w:rPr>
          <w:rFonts w:ascii="Times New Roman" w:eastAsia="Times New Roman" w:hAnsi="Times New Roman"/>
          <w:sz w:val="24"/>
          <w:szCs w:val="24"/>
          <w:lang w:eastAsia="ru-RU"/>
        </w:rPr>
        <w:t>тапе оформления Заказа на Сайте, а равно при оформлении заказа позвонив по номеру телефона указанному на сайте компании.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 xml:space="preserve">Соглашаясь с условиями настоящего Договора, Покупатель подтверждает свою право– и дееспособность, финансовую состоятельность, а также сознаёт ответственность за обязательства, возложенные на него в результате заключения настоящего Договора. Покупатель подтверждает достоверность своих личных данных, а также данных лиц, </w:t>
      </w:r>
      <w:r w:rsidRPr="001F4B1A">
        <w:rPr>
          <w:rFonts w:ascii="Times New Roman" w:eastAsia="Times New Roman" w:hAnsi="Times New Roman"/>
          <w:sz w:val="24"/>
          <w:szCs w:val="24"/>
          <w:lang w:eastAsia="ru-RU"/>
        </w:rPr>
        <w:lastRenderedPageBreak/>
        <w:t>указанных в Заказе и принимает на себя всю ответственность за их точность, полноту и достоверность.</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2.5.</w:t>
      </w:r>
      <w:r w:rsidRPr="001F4B1A">
        <w:rPr>
          <w:rFonts w:ascii="Times New Roman" w:eastAsia="Times New Roman" w:hAnsi="Times New Roman"/>
          <w:sz w:val="24"/>
          <w:szCs w:val="24"/>
          <w:lang w:eastAsia="ru-RU"/>
        </w:rPr>
        <w:t> Покупатель принимает на себя все возможные коммерческие риски (оформление нового заказа, изменение тарифа, возврат денег и прочее), связанные с его действиями по допущению ошибок, неточностей в предоставлении запрашиваемых Продавцом при оформлении Заказа, данных.</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3. Предмет договора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3.1.</w:t>
      </w:r>
      <w:r w:rsidRPr="001F4B1A">
        <w:rPr>
          <w:rFonts w:ascii="Times New Roman" w:eastAsia="Times New Roman" w:hAnsi="Times New Roman"/>
          <w:sz w:val="24"/>
          <w:szCs w:val="24"/>
          <w:lang w:eastAsia="ru-RU"/>
        </w:rPr>
        <w:t> Продавец продает Товар в соответствии с фото-образцами, опубликованными на Сайте Продавца, а Покупатель производит оплату и принимает Товар в соответствии с условиями настоящего Договора.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3.2.</w:t>
      </w:r>
      <w:r w:rsidRPr="001F4B1A">
        <w:rPr>
          <w:rFonts w:ascii="Times New Roman" w:eastAsia="Times New Roman" w:hAnsi="Times New Roman"/>
          <w:sz w:val="24"/>
          <w:szCs w:val="24"/>
          <w:lang w:eastAsia="ru-RU"/>
        </w:rPr>
        <w:t> Товар представлен на Сайте через фото-образцы</w:t>
      </w:r>
      <w:r w:rsidR="00D50697">
        <w:rPr>
          <w:rFonts w:ascii="Times New Roman" w:eastAsia="Times New Roman" w:hAnsi="Times New Roman"/>
          <w:sz w:val="24"/>
          <w:szCs w:val="24"/>
          <w:lang w:eastAsia="ru-RU"/>
        </w:rPr>
        <w:t xml:space="preserve"> либо образцы представленные в офисе компании</w:t>
      </w:r>
      <w:r w:rsidRPr="001F4B1A">
        <w:rPr>
          <w:rFonts w:ascii="Times New Roman" w:eastAsia="Times New Roman" w:hAnsi="Times New Roman"/>
          <w:sz w:val="24"/>
          <w:szCs w:val="24"/>
          <w:lang w:eastAsia="ru-RU"/>
        </w:rPr>
        <w:t>. Каждый фото-образец сопровождается текстовой информацией о Товаре, включая, но не ограничиваясь: наименование, размерный ряд (при необходимости), цена, описание товара, место изготовления.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3.3.</w:t>
      </w:r>
      <w:r w:rsidRPr="001F4B1A">
        <w:rPr>
          <w:rFonts w:ascii="Times New Roman" w:eastAsia="Times New Roman" w:hAnsi="Times New Roman"/>
          <w:sz w:val="24"/>
          <w:szCs w:val="24"/>
          <w:lang w:eastAsia="ru-RU"/>
        </w:rPr>
        <w:t xml:space="preserve"> Вся текстовая информация и фото-образцы, размещенные на </w:t>
      </w:r>
      <w:r>
        <w:rPr>
          <w:rFonts w:ascii="Times New Roman" w:eastAsia="Times New Roman" w:hAnsi="Times New Roman"/>
          <w:sz w:val="24"/>
          <w:szCs w:val="24"/>
          <w:lang w:eastAsia="ru-RU"/>
        </w:rPr>
        <w:t>са</w:t>
      </w:r>
      <w:r w:rsidRPr="001F4B1A">
        <w:rPr>
          <w:rFonts w:ascii="Times New Roman" w:eastAsia="Times New Roman" w:hAnsi="Times New Roman"/>
          <w:sz w:val="24"/>
          <w:szCs w:val="24"/>
          <w:lang w:eastAsia="ru-RU"/>
        </w:rPr>
        <w:t>йте </w:t>
      </w:r>
      <w:proofErr w:type="spellStart"/>
      <w:r w:rsidRPr="00EF7F50">
        <w:rPr>
          <w:rFonts w:ascii="Times New Roman" w:eastAsia="Times New Roman" w:hAnsi="Times New Roman"/>
          <w:sz w:val="24"/>
          <w:szCs w:val="24"/>
          <w:lang w:eastAsia="ru-RU"/>
        </w:rPr>
        <w:t>mebel</w:t>
      </w:r>
      <w:r w:rsidRPr="00EF7F50">
        <w:rPr>
          <w:rFonts w:ascii="Times New Roman" w:eastAsia="Times New Roman" w:hAnsi="Times New Roman"/>
          <w:sz w:val="24"/>
          <w:szCs w:val="24"/>
          <w:lang w:val="en-US" w:eastAsia="ru-RU"/>
        </w:rPr>
        <w:t>moscow</w:t>
      </w:r>
      <w:proofErr w:type="spellEnd"/>
      <w:r w:rsidRPr="00EF7F50">
        <w:rPr>
          <w:rFonts w:ascii="Times New Roman" w:eastAsia="Times New Roman" w:hAnsi="Times New Roman"/>
          <w:sz w:val="24"/>
          <w:szCs w:val="24"/>
          <w:lang w:eastAsia="ru-RU"/>
        </w:rPr>
        <w:t>.</w:t>
      </w:r>
      <w:proofErr w:type="spellStart"/>
      <w:r w:rsidRPr="00EF7F50">
        <w:rPr>
          <w:rFonts w:ascii="Times New Roman" w:eastAsia="Times New Roman" w:hAnsi="Times New Roman"/>
          <w:sz w:val="24"/>
          <w:szCs w:val="24"/>
          <w:lang w:eastAsia="ru-RU"/>
        </w:rPr>
        <w:t>ru</w:t>
      </w:r>
      <w:proofErr w:type="spellEnd"/>
      <w:r w:rsidRPr="00EF7F50">
        <w:rPr>
          <w:rFonts w:ascii="Times New Roman" w:eastAsia="Times New Roman" w:hAnsi="Times New Roman"/>
          <w:sz w:val="24"/>
          <w:szCs w:val="24"/>
          <w:lang w:eastAsia="ru-RU"/>
        </w:rPr>
        <w:t> </w:t>
      </w:r>
      <w:r w:rsidRPr="001F4B1A">
        <w:rPr>
          <w:rFonts w:ascii="Times New Roman" w:eastAsia="Times New Roman" w:hAnsi="Times New Roman"/>
          <w:sz w:val="24"/>
          <w:szCs w:val="24"/>
          <w:lang w:eastAsia="ru-RU"/>
        </w:rPr>
        <w:t>являются собственностью Продавца и/или его поставщиков и производителей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3.4.</w:t>
      </w:r>
      <w:r w:rsidRPr="001F4B1A">
        <w:rPr>
          <w:rFonts w:ascii="Times New Roman" w:eastAsia="Times New Roman" w:hAnsi="Times New Roman"/>
          <w:sz w:val="24"/>
          <w:szCs w:val="24"/>
          <w:lang w:eastAsia="ru-RU"/>
        </w:rPr>
        <w:t> Все информационные материалы, представленные в Интернет-магазине на Сайте, носят справочный характер и не могут в полной мере передавать информацию о свойствах и характеристиках товара, включая цвета, размеры, формы и об упаковке.</w:t>
      </w:r>
    </w:p>
    <w:p w:rsidR="001F4B1A" w:rsidRPr="001F4B1A" w:rsidRDefault="00594A40" w:rsidP="001F4B1A">
      <w:pPr>
        <w:spacing w:after="0" w:line="240" w:lineRule="auto"/>
        <w:rPr>
          <w:rFonts w:ascii="Times New Roman" w:eastAsia="Times New Roman" w:hAnsi="Times New Roman"/>
          <w:sz w:val="24"/>
          <w:szCs w:val="24"/>
          <w:lang w:eastAsia="ru-RU"/>
        </w:rPr>
      </w:pPr>
      <w:r>
        <w:rPr>
          <w:rFonts w:ascii="Times New Roman" w:eastAsia="Times New Roman" w:hAnsi="Times New Roman"/>
          <w:color w:val="967850"/>
          <w:sz w:val="24"/>
          <w:szCs w:val="24"/>
          <w:lang w:eastAsia="ru-RU"/>
        </w:rPr>
        <w:t>3.5</w:t>
      </w:r>
      <w:r w:rsidR="001F4B1A" w:rsidRPr="001F4B1A">
        <w:rPr>
          <w:rFonts w:ascii="Times New Roman" w:eastAsia="Times New Roman" w:hAnsi="Times New Roman"/>
          <w:color w:val="967850"/>
          <w:sz w:val="24"/>
          <w:szCs w:val="24"/>
          <w:lang w:eastAsia="ru-RU"/>
        </w:rPr>
        <w:t>.</w:t>
      </w:r>
      <w:r w:rsidR="001F4B1A" w:rsidRPr="001F4B1A">
        <w:rPr>
          <w:rFonts w:ascii="Times New Roman" w:eastAsia="Times New Roman" w:hAnsi="Times New Roman"/>
          <w:sz w:val="24"/>
          <w:szCs w:val="24"/>
          <w:lang w:eastAsia="ru-RU"/>
        </w:rPr>
        <w:t xml:space="preserve"> Настоящий Договор </w:t>
      </w:r>
      <w:r w:rsidR="00D50697">
        <w:rPr>
          <w:rFonts w:ascii="Times New Roman" w:eastAsia="Times New Roman" w:hAnsi="Times New Roman"/>
          <w:sz w:val="24"/>
          <w:szCs w:val="24"/>
          <w:lang w:eastAsia="ru-RU"/>
        </w:rPr>
        <w:t>является официальными документам</w:t>
      </w:r>
      <w:r w:rsidR="001F4B1A" w:rsidRPr="001F4B1A">
        <w:rPr>
          <w:rFonts w:ascii="Times New Roman" w:eastAsia="Times New Roman" w:hAnsi="Times New Roman"/>
          <w:sz w:val="24"/>
          <w:szCs w:val="24"/>
          <w:lang w:eastAsia="ru-RU"/>
        </w:rPr>
        <w:t xml:space="preserve"> Продавца и неотъемлемой частью оферты. Действующая версия </w:t>
      </w:r>
      <w:r w:rsidR="00D50697">
        <w:rPr>
          <w:rFonts w:ascii="Times New Roman" w:eastAsia="Times New Roman" w:hAnsi="Times New Roman"/>
          <w:sz w:val="24"/>
          <w:szCs w:val="24"/>
          <w:lang w:eastAsia="ru-RU"/>
        </w:rPr>
        <w:t>документа</w:t>
      </w:r>
      <w:r w:rsidR="001F4B1A" w:rsidRPr="001F4B1A">
        <w:rPr>
          <w:rFonts w:ascii="Times New Roman" w:eastAsia="Times New Roman" w:hAnsi="Times New Roman"/>
          <w:sz w:val="24"/>
          <w:szCs w:val="24"/>
          <w:lang w:eastAsia="ru-RU"/>
        </w:rPr>
        <w:t xml:space="preserve"> размещена на Сайте Интернет-магазина Продавца.</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4. Оформление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4.1.</w:t>
      </w:r>
      <w:r w:rsidRPr="001F4B1A">
        <w:rPr>
          <w:rFonts w:ascii="Times New Roman" w:eastAsia="Times New Roman" w:hAnsi="Times New Roman"/>
          <w:sz w:val="24"/>
          <w:szCs w:val="24"/>
          <w:lang w:eastAsia="ru-RU"/>
        </w:rPr>
        <w:t> Заказ Товара осуществляется Покупателем на Сайте Интернет-магазина </w:t>
      </w:r>
      <w:proofErr w:type="spellStart"/>
      <w:r>
        <w:rPr>
          <w:rFonts w:ascii="Times New Roman" w:eastAsia="Times New Roman" w:hAnsi="Times New Roman"/>
          <w:color w:val="967850"/>
          <w:sz w:val="24"/>
          <w:szCs w:val="24"/>
          <w:lang w:val="en-US" w:eastAsia="ru-RU"/>
        </w:rPr>
        <w:t>mebelmoscow</w:t>
      </w:r>
      <w:proofErr w:type="spellEnd"/>
      <w:r w:rsidRPr="001F4B1A">
        <w:rPr>
          <w:rFonts w:ascii="Times New Roman" w:eastAsia="Times New Roman" w:hAnsi="Times New Roman"/>
          <w:color w:val="967850"/>
          <w:sz w:val="24"/>
          <w:szCs w:val="24"/>
          <w:lang w:eastAsia="ru-RU"/>
        </w:rPr>
        <w:t>.</w:t>
      </w:r>
      <w:proofErr w:type="spellStart"/>
      <w:r w:rsidRPr="001F4B1A">
        <w:rPr>
          <w:rFonts w:ascii="Times New Roman" w:eastAsia="Times New Roman" w:hAnsi="Times New Roman"/>
          <w:color w:val="967850"/>
          <w:sz w:val="24"/>
          <w:szCs w:val="24"/>
          <w:lang w:eastAsia="ru-RU"/>
        </w:rPr>
        <w:t>ru</w:t>
      </w:r>
      <w:proofErr w:type="spellEnd"/>
      <w:r w:rsidR="00D50697">
        <w:rPr>
          <w:rFonts w:ascii="Times New Roman" w:eastAsia="Times New Roman" w:hAnsi="Times New Roman"/>
          <w:color w:val="967850"/>
          <w:sz w:val="24"/>
          <w:szCs w:val="24"/>
          <w:lang w:eastAsia="ru-RU"/>
        </w:rPr>
        <w:t xml:space="preserve">, </w:t>
      </w:r>
      <w:r w:rsidR="00D50697">
        <w:rPr>
          <w:rFonts w:ascii="Times New Roman" w:eastAsia="Times New Roman" w:hAnsi="Times New Roman"/>
          <w:sz w:val="24"/>
          <w:szCs w:val="24"/>
          <w:lang w:eastAsia="ru-RU"/>
        </w:rPr>
        <w:t>либо позвонив по номеру телефона указанному на сайте компании.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4.2.</w:t>
      </w:r>
      <w:r w:rsidRPr="001F4B1A">
        <w:rPr>
          <w:rFonts w:ascii="Times New Roman" w:eastAsia="Times New Roman" w:hAnsi="Times New Roman"/>
          <w:sz w:val="24"/>
          <w:szCs w:val="24"/>
          <w:lang w:eastAsia="ru-RU"/>
        </w:rPr>
        <w:t> Для оформления Заказа Покупателю необходимо запо</w:t>
      </w:r>
      <w:r w:rsidR="00D50697">
        <w:rPr>
          <w:rFonts w:ascii="Times New Roman" w:eastAsia="Times New Roman" w:hAnsi="Times New Roman"/>
          <w:sz w:val="24"/>
          <w:szCs w:val="24"/>
          <w:lang w:eastAsia="ru-RU"/>
        </w:rPr>
        <w:t xml:space="preserve">лнить форму «Оформление заказа» либо сообщить </w:t>
      </w:r>
      <w:r w:rsidR="00FB25A7">
        <w:rPr>
          <w:rFonts w:ascii="Times New Roman" w:eastAsia="Times New Roman" w:hAnsi="Times New Roman"/>
          <w:sz w:val="24"/>
          <w:szCs w:val="24"/>
          <w:lang w:eastAsia="ru-RU"/>
        </w:rPr>
        <w:t xml:space="preserve">необходимую </w:t>
      </w:r>
      <w:r w:rsidR="00D50697">
        <w:rPr>
          <w:rFonts w:ascii="Times New Roman" w:eastAsia="Times New Roman" w:hAnsi="Times New Roman"/>
          <w:sz w:val="24"/>
          <w:szCs w:val="24"/>
          <w:lang w:eastAsia="ru-RU"/>
        </w:rPr>
        <w:t>информацию для оформления заказа по номеру телефона компании опубликованному на сайте .</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4.3.</w:t>
      </w:r>
      <w:r w:rsidRPr="001F4B1A">
        <w:rPr>
          <w:rFonts w:ascii="Times New Roman" w:eastAsia="Times New Roman" w:hAnsi="Times New Roman"/>
          <w:sz w:val="24"/>
          <w:szCs w:val="24"/>
          <w:lang w:eastAsia="ru-RU"/>
        </w:rPr>
        <w:t xml:space="preserve"> При заполнении формы «Оформление заказа» на Сайте </w:t>
      </w:r>
      <w:r w:rsidR="00D50697">
        <w:rPr>
          <w:rFonts w:ascii="Times New Roman" w:eastAsia="Times New Roman" w:hAnsi="Times New Roman"/>
          <w:sz w:val="24"/>
          <w:szCs w:val="24"/>
          <w:lang w:eastAsia="ru-RU"/>
        </w:rPr>
        <w:t xml:space="preserve">и по телефону </w:t>
      </w:r>
      <w:r w:rsidRPr="001F4B1A">
        <w:rPr>
          <w:rFonts w:ascii="Times New Roman" w:eastAsia="Times New Roman" w:hAnsi="Times New Roman"/>
          <w:sz w:val="24"/>
          <w:szCs w:val="24"/>
          <w:lang w:eastAsia="ru-RU"/>
        </w:rPr>
        <w:t>Покупатель обязуется предоставить следующую информацию о себе:</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фамилия, имя, отчество (по-русски);</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адрес электронной почты;</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контактный телефон;</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фактический адрес доставки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4.3.1.</w:t>
      </w:r>
      <w:r w:rsidRPr="001F4B1A">
        <w:rPr>
          <w:rFonts w:ascii="Times New Roman" w:eastAsia="Times New Roman" w:hAnsi="Times New Roman"/>
          <w:sz w:val="24"/>
          <w:szCs w:val="24"/>
          <w:lang w:eastAsia="ru-RU"/>
        </w:rPr>
        <w:t> Покупатель несёт ответственность за достоверность, точность и правильность информации, предоставляемой им при оформлении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4.3.2.</w:t>
      </w:r>
      <w:r w:rsidRPr="001F4B1A">
        <w:rPr>
          <w:rFonts w:ascii="Times New Roman" w:eastAsia="Times New Roman" w:hAnsi="Times New Roman"/>
          <w:sz w:val="24"/>
          <w:szCs w:val="24"/>
          <w:lang w:eastAsia="ru-RU"/>
        </w:rPr>
        <w:t> Продавец обязуется не сообщать данные Покупателя, указанные при оформлении Заказа, лицам, не имеющим отношения к исполнению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4.4.</w:t>
      </w:r>
      <w:r w:rsidRPr="001F4B1A">
        <w:rPr>
          <w:rFonts w:ascii="Times New Roman" w:eastAsia="Times New Roman" w:hAnsi="Times New Roman"/>
          <w:sz w:val="24"/>
          <w:szCs w:val="24"/>
          <w:lang w:eastAsia="ru-RU"/>
        </w:rPr>
        <w:t xml:space="preserve"> В случае возникновения у Покупателя вопросов, касающихся свойств и характеристик товара, Покупатель должен перед завершением оформления Заказа обратиться к Продавцу </w:t>
      </w:r>
      <w:r w:rsidRPr="001F4B1A">
        <w:rPr>
          <w:rFonts w:ascii="Times New Roman" w:eastAsia="Times New Roman" w:hAnsi="Times New Roman"/>
          <w:sz w:val="24"/>
          <w:szCs w:val="24"/>
          <w:lang w:eastAsia="ru-RU"/>
        </w:rPr>
        <w:lastRenderedPageBreak/>
        <w:t>по телефонам, указанным на Сайте в разделе «Контакты», или направить письменный запрос через раздел «Контакты».</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По просьбе Покупателя менеджер Интернет-магазина обязан предоставить (по телефону или посредством электронной почты) информацию о Товаре, необходимую и достаточную, с точки зрения Покупателя, для принятия им решения о покупке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Нажимая кнопку «Отправить заказ»</w:t>
      </w:r>
      <w:r w:rsidR="00FB25A7">
        <w:rPr>
          <w:rFonts w:ascii="Times New Roman" w:eastAsia="Times New Roman" w:hAnsi="Times New Roman"/>
          <w:sz w:val="24"/>
          <w:szCs w:val="24"/>
          <w:lang w:eastAsia="ru-RU"/>
        </w:rPr>
        <w:t>, а равно при оформлении заказа позвонив по номеру телефона указанному на сайте компании,</w:t>
      </w:r>
      <w:r w:rsidRPr="001F4B1A">
        <w:rPr>
          <w:rFonts w:ascii="Times New Roman" w:eastAsia="Times New Roman" w:hAnsi="Times New Roman"/>
          <w:sz w:val="24"/>
          <w:szCs w:val="24"/>
          <w:lang w:eastAsia="ru-RU"/>
        </w:rPr>
        <w:t xml:space="preserve"> Покупатель подтверждает, что Продавец предоставил и ознакомил, а Покупатель получил, ознакомился и согласился со всей необходимой информацией о Товаре, информацией об основных потребительских свойствах и характеристиках Товара (в том числе комплектности, технических параметрах, производителе Товара, о правилах и условиях эффективного и безопасного использования Товара, ухода за Товаром).</w:t>
      </w:r>
    </w:p>
    <w:p w:rsid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4.5.</w:t>
      </w:r>
      <w:r w:rsidRPr="001F4B1A">
        <w:rPr>
          <w:rFonts w:ascii="Times New Roman" w:eastAsia="Times New Roman" w:hAnsi="Times New Roman"/>
          <w:sz w:val="24"/>
          <w:szCs w:val="24"/>
          <w:lang w:eastAsia="ru-RU"/>
        </w:rPr>
        <w:t> После оформления Заказа на Сайте Продавца</w:t>
      </w:r>
      <w:r w:rsidR="00FB25A7">
        <w:rPr>
          <w:rFonts w:ascii="Times New Roman" w:eastAsia="Times New Roman" w:hAnsi="Times New Roman"/>
          <w:sz w:val="24"/>
          <w:szCs w:val="24"/>
          <w:lang w:eastAsia="ru-RU"/>
        </w:rPr>
        <w:t>, а равно при оформлении заказа по телефону указанному на сайте компании</w:t>
      </w:r>
      <w:r w:rsidRPr="001F4B1A">
        <w:rPr>
          <w:rFonts w:ascii="Times New Roman" w:eastAsia="Times New Roman" w:hAnsi="Times New Roman"/>
          <w:sz w:val="24"/>
          <w:szCs w:val="24"/>
          <w:lang w:eastAsia="ru-RU"/>
        </w:rPr>
        <w:t xml:space="preserve"> данные о Покупателе регистрируются в базе данных Продавца, а также данному заказу присваивается номер. Покупатель получает форму Заказа с присвоенным номером.</w:t>
      </w:r>
    </w:p>
    <w:p w:rsidR="00FB25A7" w:rsidRPr="001F4B1A" w:rsidRDefault="00FB25A7" w:rsidP="001F4B1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вправе попросить от Продавца предоставить «Договор купли - продажи» для оформления зак</w:t>
      </w:r>
      <w:r w:rsidR="008A1A15">
        <w:rPr>
          <w:rFonts w:ascii="Times New Roman" w:eastAsia="Times New Roman" w:hAnsi="Times New Roman"/>
          <w:sz w:val="24"/>
          <w:szCs w:val="24"/>
          <w:lang w:eastAsia="ru-RU"/>
        </w:rPr>
        <w:t>аза и в случае его подписания обеими сторонами, договор вступает в силу по всем изложенным в нем пунктам, а договор публичной оферты не вступает в силу. В случае не подписания «Договора купли - продажи» обеими сторонами сделки, либо одной из них</w:t>
      </w:r>
      <w:r w:rsidR="003146DE">
        <w:rPr>
          <w:rFonts w:ascii="Times New Roman" w:eastAsia="Times New Roman" w:hAnsi="Times New Roman"/>
          <w:sz w:val="24"/>
          <w:szCs w:val="24"/>
          <w:lang w:eastAsia="ru-RU"/>
        </w:rPr>
        <w:t>, действующим считается «Договор публичной оферты», опубликованный на сайте компании</w:t>
      </w:r>
      <w:r w:rsidR="00593413">
        <w:rPr>
          <w:rFonts w:ascii="Times New Roman" w:eastAsia="Times New Roman" w:hAnsi="Times New Roman"/>
          <w:sz w:val="24"/>
          <w:szCs w:val="24"/>
          <w:lang w:eastAsia="ru-RU"/>
        </w:rPr>
        <w:t>. Нумерация договоров остается неизменной.</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На основании сделанного Заказа Продавец информирует Покупателя о наличии Товара на складе, утвердив Заказ выбранного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4.6.</w:t>
      </w:r>
      <w:r w:rsidRPr="001F4B1A">
        <w:rPr>
          <w:rFonts w:ascii="Times New Roman" w:eastAsia="Times New Roman" w:hAnsi="Times New Roman"/>
          <w:sz w:val="24"/>
          <w:szCs w:val="24"/>
          <w:lang w:eastAsia="ru-RU"/>
        </w:rPr>
        <w:t> Оплата По</w:t>
      </w:r>
      <w:r w:rsidR="00FA5972">
        <w:rPr>
          <w:rFonts w:ascii="Times New Roman" w:eastAsia="Times New Roman" w:hAnsi="Times New Roman"/>
          <w:sz w:val="24"/>
          <w:szCs w:val="24"/>
          <w:lang w:eastAsia="ru-RU"/>
        </w:rPr>
        <w:t xml:space="preserve">купателем оформленного </w:t>
      </w:r>
      <w:r w:rsidRPr="001F4B1A">
        <w:rPr>
          <w:rFonts w:ascii="Times New Roman" w:eastAsia="Times New Roman" w:hAnsi="Times New Roman"/>
          <w:sz w:val="24"/>
          <w:szCs w:val="24"/>
          <w:lang w:eastAsia="ru-RU"/>
        </w:rPr>
        <w:t>Заказа также означает Акцепт-согласие Покупателя с условиями настоящего Договора. День оплаты Заказа является датой заключения Договора купли-продажи между Продавцом и Покупателем.</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5. Оплата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5.1.</w:t>
      </w:r>
      <w:r w:rsidRPr="001F4B1A">
        <w:rPr>
          <w:rFonts w:ascii="Times New Roman" w:eastAsia="Times New Roman" w:hAnsi="Times New Roman"/>
          <w:sz w:val="24"/>
          <w:szCs w:val="24"/>
          <w:lang w:eastAsia="ru-RU"/>
        </w:rPr>
        <w:t> Оплата Заказа осуществляется в любом отделении Банка России, либо путем перечисления Покупателем денежных средств в режиме он-</w:t>
      </w:r>
      <w:proofErr w:type="spellStart"/>
      <w:r w:rsidRPr="001F4B1A">
        <w:rPr>
          <w:rFonts w:ascii="Times New Roman" w:eastAsia="Times New Roman" w:hAnsi="Times New Roman"/>
          <w:sz w:val="24"/>
          <w:szCs w:val="24"/>
          <w:lang w:eastAsia="ru-RU"/>
        </w:rPr>
        <w:t>лайн</w:t>
      </w:r>
      <w:proofErr w:type="spellEnd"/>
      <w:r w:rsidRPr="001F4B1A">
        <w:rPr>
          <w:rFonts w:ascii="Times New Roman" w:eastAsia="Times New Roman" w:hAnsi="Times New Roman"/>
          <w:sz w:val="24"/>
          <w:szCs w:val="24"/>
          <w:lang w:eastAsia="ru-RU"/>
        </w:rPr>
        <w:t xml:space="preserve"> через систему электронных платежей с использованием пластиковых карт VISA, </w:t>
      </w:r>
      <w:proofErr w:type="spellStart"/>
      <w:r w:rsidRPr="001F4B1A">
        <w:rPr>
          <w:rFonts w:ascii="Times New Roman" w:eastAsia="Times New Roman" w:hAnsi="Times New Roman"/>
          <w:sz w:val="24"/>
          <w:szCs w:val="24"/>
          <w:lang w:eastAsia="ru-RU"/>
        </w:rPr>
        <w:t>EuroCard</w:t>
      </w:r>
      <w:proofErr w:type="spellEnd"/>
      <w:r w:rsidRPr="001F4B1A">
        <w:rPr>
          <w:rFonts w:ascii="Times New Roman" w:eastAsia="Times New Roman" w:hAnsi="Times New Roman"/>
          <w:sz w:val="24"/>
          <w:szCs w:val="24"/>
          <w:lang w:eastAsia="ru-RU"/>
        </w:rPr>
        <w:t>/</w:t>
      </w:r>
      <w:proofErr w:type="spellStart"/>
      <w:r w:rsidRPr="001F4B1A">
        <w:rPr>
          <w:rFonts w:ascii="Times New Roman" w:eastAsia="Times New Roman" w:hAnsi="Times New Roman"/>
          <w:sz w:val="24"/>
          <w:szCs w:val="24"/>
          <w:lang w:eastAsia="ru-RU"/>
        </w:rPr>
        <w:t>MasterCard</w:t>
      </w:r>
      <w:proofErr w:type="spellEnd"/>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5.2.</w:t>
      </w:r>
      <w:r w:rsidRPr="001F4B1A">
        <w:rPr>
          <w:rFonts w:ascii="Times New Roman" w:eastAsia="Times New Roman" w:hAnsi="Times New Roman"/>
          <w:sz w:val="24"/>
          <w:szCs w:val="24"/>
          <w:lang w:eastAsia="ru-RU"/>
        </w:rPr>
        <w:t> Оплата Товара производится путём внесения Покупателем предоплаты в размере 100% общей стоимости Товара, указанной в Заказе</w:t>
      </w:r>
      <w:r w:rsidR="000B39B0">
        <w:rPr>
          <w:rFonts w:ascii="Times New Roman" w:eastAsia="Times New Roman" w:hAnsi="Times New Roman"/>
          <w:sz w:val="24"/>
          <w:szCs w:val="24"/>
          <w:lang w:eastAsia="ru-RU"/>
        </w:rPr>
        <w:t>, если это не оговорено индивидуально</w:t>
      </w:r>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5.3.</w:t>
      </w:r>
      <w:r w:rsidRPr="001F4B1A">
        <w:rPr>
          <w:rFonts w:ascii="Times New Roman" w:eastAsia="Times New Roman" w:hAnsi="Times New Roman"/>
          <w:sz w:val="24"/>
          <w:szCs w:val="24"/>
          <w:lang w:eastAsia="ru-RU"/>
        </w:rPr>
        <w:t> Цена на каждую позицию Товара отображена на интернет-сайте Продавца.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При формировании заказа через Сайт, все цены указаны в валюте Российской Федерации.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В случае неверного указания цены заказанного Покупателем Товара, Продавец при первой возможности информирует об этом Покупателя для подтверждения Заказа по исправленной цене либо аннулирования Заказа. При невозможности связаться с Клиентом данный Заказ считается аннулированным.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5.4.</w:t>
      </w:r>
      <w:r w:rsidRPr="001F4B1A">
        <w:rPr>
          <w:rFonts w:ascii="Times New Roman" w:eastAsia="Times New Roman" w:hAnsi="Times New Roman"/>
          <w:sz w:val="24"/>
          <w:szCs w:val="24"/>
          <w:lang w:eastAsia="ru-RU"/>
        </w:rPr>
        <w:t> Цены на любые позиции Товара, указанные на интернет-сайте </w:t>
      </w:r>
      <w:proofErr w:type="spellStart"/>
      <w:r w:rsidR="000B39B0">
        <w:rPr>
          <w:rFonts w:ascii="Times New Roman" w:eastAsia="Times New Roman" w:hAnsi="Times New Roman"/>
          <w:color w:val="967850"/>
          <w:sz w:val="24"/>
          <w:szCs w:val="24"/>
          <w:lang w:val="en-US" w:eastAsia="ru-RU"/>
        </w:rPr>
        <w:t>mebelmoscow</w:t>
      </w:r>
      <w:proofErr w:type="spellEnd"/>
      <w:r w:rsidRPr="001F4B1A">
        <w:rPr>
          <w:rFonts w:ascii="Times New Roman" w:eastAsia="Times New Roman" w:hAnsi="Times New Roman"/>
          <w:color w:val="967850"/>
          <w:sz w:val="24"/>
          <w:szCs w:val="24"/>
          <w:lang w:eastAsia="ru-RU"/>
        </w:rPr>
        <w:t>.</w:t>
      </w:r>
      <w:proofErr w:type="spellStart"/>
      <w:r w:rsidRPr="001F4B1A">
        <w:rPr>
          <w:rFonts w:ascii="Times New Roman" w:eastAsia="Times New Roman" w:hAnsi="Times New Roman"/>
          <w:color w:val="967850"/>
          <w:sz w:val="24"/>
          <w:szCs w:val="24"/>
          <w:lang w:eastAsia="ru-RU"/>
        </w:rPr>
        <w:t>ru</w:t>
      </w:r>
      <w:proofErr w:type="spellEnd"/>
      <w:r w:rsidRPr="001F4B1A">
        <w:rPr>
          <w:rFonts w:ascii="Times New Roman" w:eastAsia="Times New Roman" w:hAnsi="Times New Roman"/>
          <w:color w:val="616165"/>
          <w:sz w:val="24"/>
          <w:szCs w:val="24"/>
          <w:lang w:eastAsia="ru-RU"/>
        </w:rPr>
        <w:t> </w:t>
      </w:r>
      <w:r w:rsidRPr="001F4B1A">
        <w:rPr>
          <w:rFonts w:ascii="Times New Roman" w:eastAsia="Times New Roman" w:hAnsi="Times New Roman"/>
          <w:sz w:val="24"/>
          <w:szCs w:val="24"/>
          <w:lang w:eastAsia="ru-RU"/>
        </w:rPr>
        <w:t>могут быть изменены Продавцом в одностороннем порядке без уведомления Покупателя. В случае если Покупателем был оплачен Товар в период повышения цен, то цена за оплаченный Заказ остается неизменной</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5.5.</w:t>
      </w:r>
      <w:r w:rsidRPr="001F4B1A">
        <w:rPr>
          <w:rFonts w:ascii="Times New Roman" w:eastAsia="Times New Roman" w:hAnsi="Times New Roman"/>
          <w:sz w:val="24"/>
          <w:szCs w:val="24"/>
          <w:lang w:eastAsia="ru-RU"/>
        </w:rPr>
        <w:t> При просрочке оплаты Продавец вправе потребовать от Покупателя дополнительной оплаты разницы цен на Товар в случае их повышения в период просрочки оплаты, а Покупатель обязуется оплатить ее. Сроки поставки Товара, в случае просрочки платежа увеличиваются на количество дней просрочки очередного платежа.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5.6.</w:t>
      </w:r>
      <w:r w:rsidRPr="001F4B1A">
        <w:rPr>
          <w:rFonts w:ascii="Times New Roman" w:eastAsia="Times New Roman" w:hAnsi="Times New Roman"/>
          <w:sz w:val="24"/>
          <w:szCs w:val="24"/>
          <w:lang w:eastAsia="ru-RU"/>
        </w:rPr>
        <w:t> Покупатель обязан сообщить продавцу об оплате Заказа, в противном случае Продавец не гарантирует наличие Товара на складе.</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lastRenderedPageBreak/>
        <w:t>6. Сроки исполнения и доставка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6.1.</w:t>
      </w:r>
      <w:r w:rsidRPr="001F4B1A">
        <w:rPr>
          <w:rFonts w:ascii="Times New Roman" w:eastAsia="Times New Roman" w:hAnsi="Times New Roman"/>
          <w:sz w:val="24"/>
          <w:szCs w:val="24"/>
          <w:lang w:eastAsia="ru-RU"/>
        </w:rPr>
        <w:t> Срок, в который Продавец обязуется исполнить Заказ, ориентировочно составляет от 3 до 180 рабочих дней, с момента поступления денежных средств (полной предоплаты) Покупателя на счет Продавца. Срок исполнения Заказа зависит от наличия заказанных позиций Товара на складе Продавца, времени, необходимого на доставку Заказа, а также от способа и места доставки.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Срок исполнения Заказа в исключительных случаях может быть оговорен с Покупателем индивидуально в зависимости от заказываемого Товара. В случае отсутствия части Заказа на складе Продавца, в том числе по причинам, не зависящим от последнего, Продавец вправе аннулировать указанный Товар из Заказа Покупателя. Продавец обязуется уведомить Покупателя об изменении его Заказа путем направления сообщения на электронный адрес, указанный при оформлении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6.2.</w:t>
      </w:r>
      <w:r w:rsidRPr="001F4B1A">
        <w:rPr>
          <w:rFonts w:ascii="Times New Roman" w:eastAsia="Times New Roman" w:hAnsi="Times New Roman"/>
          <w:sz w:val="24"/>
          <w:szCs w:val="24"/>
          <w:lang w:eastAsia="ru-RU"/>
        </w:rPr>
        <w:t> Продавец любым доступным способом уведомляет Покупателя о поступлении товара на склад и Стороны согласовывают дату передачи товара Покупателю (его представителю или перевозчику).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6.3.</w:t>
      </w:r>
      <w:r w:rsidRPr="001F4B1A">
        <w:rPr>
          <w:rFonts w:ascii="Times New Roman" w:eastAsia="Times New Roman" w:hAnsi="Times New Roman"/>
          <w:sz w:val="24"/>
          <w:szCs w:val="24"/>
          <w:lang w:eastAsia="ru-RU"/>
        </w:rPr>
        <w:t> Товар продается на условиях его самовывоза в м</w:t>
      </w:r>
      <w:r w:rsidR="00594A40">
        <w:rPr>
          <w:rFonts w:ascii="Times New Roman" w:eastAsia="Times New Roman" w:hAnsi="Times New Roman"/>
          <w:sz w:val="24"/>
          <w:szCs w:val="24"/>
          <w:lang w:eastAsia="ru-RU"/>
        </w:rPr>
        <w:t>есте нахождения склада Продавца</w:t>
      </w:r>
      <w:r w:rsidR="00F62D52">
        <w:rPr>
          <w:rFonts w:ascii="Times New Roman" w:eastAsia="Times New Roman" w:hAnsi="Times New Roman"/>
          <w:sz w:val="24"/>
          <w:szCs w:val="24"/>
          <w:lang w:eastAsia="ru-RU"/>
        </w:rPr>
        <w:t>, либо, при условии оформления доставки, по месту нахождения Покупателя (его представителя).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Продавец передает товар Покупателю (его представителю или перевозчику) при условии надлежащего выполнения Покупателем своих обязательств по оплате</w:t>
      </w:r>
      <w:r w:rsidR="00594A40">
        <w:rPr>
          <w:rFonts w:ascii="Times New Roman" w:eastAsia="Times New Roman" w:hAnsi="Times New Roman"/>
          <w:sz w:val="24"/>
          <w:szCs w:val="24"/>
          <w:lang w:eastAsia="ru-RU"/>
        </w:rPr>
        <w:t xml:space="preserve"> товара. </w:t>
      </w:r>
      <w:r w:rsidRPr="001F4B1A">
        <w:rPr>
          <w:rFonts w:ascii="Times New Roman" w:eastAsia="Times New Roman" w:hAnsi="Times New Roman"/>
          <w:sz w:val="24"/>
          <w:szCs w:val="24"/>
          <w:lang w:eastAsia="ru-RU"/>
        </w:rPr>
        <w:t>Покупатель обязуется в согласованный срок принять товар на складе Продавца</w:t>
      </w:r>
      <w:r w:rsidR="00F62D52">
        <w:rPr>
          <w:rFonts w:ascii="Times New Roman" w:eastAsia="Times New Roman" w:hAnsi="Times New Roman"/>
          <w:sz w:val="24"/>
          <w:szCs w:val="24"/>
          <w:lang w:eastAsia="ru-RU"/>
        </w:rPr>
        <w:t>, либо, при условии оформления доставки, по месту нахождения Покупателя (его представителя)</w:t>
      </w:r>
      <w:r w:rsidRPr="001F4B1A">
        <w:rPr>
          <w:rFonts w:ascii="Times New Roman" w:eastAsia="Times New Roman" w:hAnsi="Times New Roman"/>
          <w:sz w:val="24"/>
          <w:szCs w:val="24"/>
          <w:lang w:eastAsia="ru-RU"/>
        </w:rPr>
        <w:t xml:space="preserve"> и подписать передаточные документы (акт и/или </w:t>
      </w:r>
      <w:r w:rsidR="00F62D52">
        <w:rPr>
          <w:rFonts w:ascii="Times New Roman" w:eastAsia="Times New Roman" w:hAnsi="Times New Roman"/>
          <w:sz w:val="24"/>
          <w:szCs w:val="24"/>
          <w:lang w:eastAsia="ru-RU"/>
        </w:rPr>
        <w:t xml:space="preserve">товарная </w:t>
      </w:r>
      <w:r w:rsidRPr="001F4B1A">
        <w:rPr>
          <w:rFonts w:ascii="Times New Roman" w:eastAsia="Times New Roman" w:hAnsi="Times New Roman"/>
          <w:sz w:val="24"/>
          <w:szCs w:val="24"/>
          <w:lang w:eastAsia="ru-RU"/>
        </w:rPr>
        <w:t>накладная). Для случаев передачи товара перевозчику Покупатель уполномочивает представителя перевозчика принять товар по количеству и качеству и подписать передаточные документы (акт и/или наряд и/или накладная</w:t>
      </w:r>
      <w:r w:rsidR="00F62D52">
        <w:rPr>
          <w:rFonts w:ascii="Times New Roman" w:eastAsia="Times New Roman" w:hAnsi="Times New Roman"/>
          <w:sz w:val="24"/>
          <w:szCs w:val="24"/>
          <w:lang w:eastAsia="ru-RU"/>
        </w:rPr>
        <w:t xml:space="preserve"> </w:t>
      </w:r>
      <w:r w:rsidR="00F62D52" w:rsidRPr="001F4B1A">
        <w:rPr>
          <w:rFonts w:ascii="Times New Roman" w:eastAsia="Times New Roman" w:hAnsi="Times New Roman"/>
          <w:sz w:val="24"/>
          <w:szCs w:val="24"/>
          <w:lang w:eastAsia="ru-RU"/>
        </w:rPr>
        <w:t xml:space="preserve">и/или </w:t>
      </w:r>
      <w:r w:rsidR="00F62D52">
        <w:rPr>
          <w:rFonts w:ascii="Times New Roman" w:eastAsia="Times New Roman" w:hAnsi="Times New Roman"/>
          <w:sz w:val="24"/>
          <w:szCs w:val="24"/>
          <w:lang w:eastAsia="ru-RU"/>
        </w:rPr>
        <w:t xml:space="preserve"> заказ на доставку</w:t>
      </w:r>
      <w:r w:rsidRPr="001F4B1A">
        <w:rPr>
          <w:rFonts w:ascii="Times New Roman" w:eastAsia="Times New Roman" w:hAnsi="Times New Roman"/>
          <w:sz w:val="24"/>
          <w:szCs w:val="24"/>
          <w:lang w:eastAsia="ru-RU"/>
        </w:rPr>
        <w:t>) со всеми правами и ответственностью, которые предоставлены законом и настоящим Договором Покупателю.</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6.5.</w:t>
      </w:r>
      <w:r w:rsidRPr="001F4B1A">
        <w:rPr>
          <w:rFonts w:ascii="Times New Roman" w:eastAsia="Times New Roman" w:hAnsi="Times New Roman"/>
          <w:sz w:val="24"/>
          <w:szCs w:val="24"/>
          <w:lang w:eastAsia="ru-RU"/>
        </w:rPr>
        <w:t> Товар будет соответствовать стандартам и/или техническим условиям страны завода-изготовителя.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6.6.</w:t>
      </w:r>
      <w:r w:rsidRPr="001F4B1A">
        <w:rPr>
          <w:rFonts w:ascii="Times New Roman" w:eastAsia="Times New Roman" w:hAnsi="Times New Roman"/>
          <w:sz w:val="24"/>
          <w:szCs w:val="24"/>
          <w:lang w:eastAsia="ru-RU"/>
        </w:rPr>
        <w:t> Информация о стоимости доставки т</w:t>
      </w:r>
      <w:r w:rsidR="00DC4C67">
        <w:rPr>
          <w:rFonts w:ascii="Times New Roman" w:eastAsia="Times New Roman" w:hAnsi="Times New Roman"/>
          <w:sz w:val="24"/>
          <w:szCs w:val="24"/>
          <w:lang w:eastAsia="ru-RU"/>
        </w:rPr>
        <w:t xml:space="preserve">овара </w:t>
      </w:r>
      <w:r w:rsidRPr="001F4B1A">
        <w:rPr>
          <w:rFonts w:ascii="Times New Roman" w:eastAsia="Times New Roman" w:hAnsi="Times New Roman"/>
          <w:sz w:val="24"/>
          <w:szCs w:val="24"/>
          <w:lang w:eastAsia="ru-RU"/>
        </w:rPr>
        <w:t xml:space="preserve">представлена на Сайте. Стоимость доставки товара по </w:t>
      </w:r>
      <w:r w:rsidR="00DC4C67">
        <w:rPr>
          <w:rFonts w:ascii="Times New Roman" w:eastAsia="Times New Roman" w:hAnsi="Times New Roman"/>
          <w:sz w:val="24"/>
          <w:szCs w:val="24"/>
          <w:lang w:eastAsia="ru-RU"/>
        </w:rPr>
        <w:t xml:space="preserve">России </w:t>
      </w:r>
      <w:r w:rsidRPr="001F4B1A">
        <w:rPr>
          <w:rFonts w:ascii="Times New Roman" w:eastAsia="Times New Roman" w:hAnsi="Times New Roman"/>
          <w:sz w:val="24"/>
          <w:szCs w:val="24"/>
          <w:lang w:eastAsia="ru-RU"/>
        </w:rPr>
        <w:t xml:space="preserve"> может быть индивидуально рассчитана при оформлении Заказа, которая оплачивается Покупателем непосредственно перевозку.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6.7.</w:t>
      </w:r>
      <w:r w:rsidRPr="001F4B1A">
        <w:rPr>
          <w:rFonts w:ascii="Times New Roman" w:eastAsia="Times New Roman" w:hAnsi="Times New Roman"/>
          <w:sz w:val="24"/>
          <w:szCs w:val="24"/>
          <w:lang w:eastAsia="ru-RU"/>
        </w:rPr>
        <w:t> Право собственности, риск случайной гибели или случайного повреждения Товара переходит к Покупателю с момента передачи Товара Покупателю (его представителю или перевозчику) в месте нахождения склада Продавца</w:t>
      </w:r>
      <w:r w:rsidR="003146DE">
        <w:rPr>
          <w:rFonts w:ascii="Times New Roman" w:eastAsia="Times New Roman" w:hAnsi="Times New Roman"/>
          <w:sz w:val="24"/>
          <w:szCs w:val="24"/>
          <w:lang w:eastAsia="ru-RU"/>
        </w:rPr>
        <w:t>, либо при условии оформления доставки, по месту нахождения Покупателя (его представителя).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6.8.</w:t>
      </w:r>
      <w:r w:rsidRPr="001F4B1A">
        <w:rPr>
          <w:rFonts w:ascii="Times New Roman" w:eastAsia="Times New Roman" w:hAnsi="Times New Roman"/>
          <w:sz w:val="24"/>
          <w:szCs w:val="24"/>
          <w:lang w:eastAsia="ru-RU"/>
        </w:rPr>
        <w:t xml:space="preserve"> Заказ считается исполненным в момент его передачи Покупателю (его представителю или перевозчику). Подписывая Акт приема-передачи и/или Товарную накладную </w:t>
      </w:r>
      <w:r w:rsidR="00F62D52" w:rsidRPr="001F4B1A">
        <w:rPr>
          <w:rFonts w:ascii="Times New Roman" w:eastAsia="Times New Roman" w:hAnsi="Times New Roman"/>
          <w:sz w:val="24"/>
          <w:szCs w:val="24"/>
          <w:lang w:eastAsia="ru-RU"/>
        </w:rPr>
        <w:t xml:space="preserve">и/или </w:t>
      </w:r>
      <w:r w:rsidR="00F62D52">
        <w:rPr>
          <w:rFonts w:ascii="Times New Roman" w:eastAsia="Times New Roman" w:hAnsi="Times New Roman"/>
          <w:sz w:val="24"/>
          <w:szCs w:val="24"/>
          <w:lang w:eastAsia="ru-RU"/>
        </w:rPr>
        <w:t xml:space="preserve"> Заказ на доставку. </w:t>
      </w:r>
      <w:r w:rsidRPr="001F4B1A">
        <w:rPr>
          <w:rFonts w:ascii="Times New Roman" w:eastAsia="Times New Roman" w:hAnsi="Times New Roman"/>
          <w:sz w:val="24"/>
          <w:szCs w:val="24"/>
          <w:lang w:eastAsia="ru-RU"/>
        </w:rPr>
        <w:t>Покупатель подтверждает исполнение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6.9.</w:t>
      </w:r>
      <w:r w:rsidRPr="001F4B1A">
        <w:rPr>
          <w:rFonts w:ascii="Times New Roman" w:eastAsia="Times New Roman" w:hAnsi="Times New Roman"/>
          <w:sz w:val="24"/>
          <w:szCs w:val="24"/>
          <w:lang w:eastAsia="ru-RU"/>
        </w:rPr>
        <w:t> В случае невозможности приема товара Покупателем в согласованный срок, Покупатель обязан сообщить об этом Продавцу не менее, чем за 2 (два) дня до согласованного срока. В этом случае Покупатель обязан оплатить остаток стоимости товара (если он имеется), а Продавец принимает товар на ответственное хр</w:t>
      </w:r>
      <w:r w:rsidR="00DC4C67">
        <w:rPr>
          <w:rFonts w:ascii="Times New Roman" w:eastAsia="Times New Roman" w:hAnsi="Times New Roman"/>
          <w:sz w:val="24"/>
          <w:szCs w:val="24"/>
          <w:lang w:eastAsia="ru-RU"/>
        </w:rPr>
        <w:t>анение</w:t>
      </w:r>
      <w:r w:rsidRPr="001F4B1A">
        <w:rPr>
          <w:rFonts w:ascii="Times New Roman" w:eastAsia="Times New Roman" w:hAnsi="Times New Roman"/>
          <w:sz w:val="24"/>
          <w:szCs w:val="24"/>
          <w:lang w:eastAsia="ru-RU"/>
        </w:rPr>
        <w:t>. Покупатель оплачивает Продавцу отв</w:t>
      </w:r>
      <w:r w:rsidR="00DC4C67">
        <w:rPr>
          <w:rFonts w:ascii="Times New Roman" w:eastAsia="Times New Roman" w:hAnsi="Times New Roman"/>
          <w:sz w:val="24"/>
          <w:szCs w:val="24"/>
          <w:lang w:eastAsia="ru-RU"/>
        </w:rPr>
        <w:t>етственное хранение из расчёта 10</w:t>
      </w:r>
      <w:r w:rsidRPr="001F4B1A">
        <w:rPr>
          <w:rFonts w:ascii="Times New Roman" w:eastAsia="Times New Roman" w:hAnsi="Times New Roman"/>
          <w:sz w:val="24"/>
          <w:szCs w:val="24"/>
          <w:lang w:eastAsia="ru-RU"/>
        </w:rPr>
        <w:t xml:space="preserve">00 рублей за каждый день хранения товара. Если по истечении </w:t>
      </w:r>
      <w:r w:rsidR="003146DE">
        <w:rPr>
          <w:rFonts w:ascii="Times New Roman" w:eastAsia="Times New Roman" w:hAnsi="Times New Roman"/>
          <w:sz w:val="24"/>
          <w:szCs w:val="24"/>
          <w:lang w:eastAsia="ru-RU"/>
        </w:rPr>
        <w:t>35</w:t>
      </w:r>
      <w:r w:rsidRPr="001F4B1A">
        <w:rPr>
          <w:rFonts w:ascii="Times New Roman" w:eastAsia="Times New Roman" w:hAnsi="Times New Roman"/>
          <w:sz w:val="24"/>
          <w:szCs w:val="24"/>
          <w:lang w:eastAsia="ru-RU"/>
        </w:rPr>
        <w:t>-дневного срока ответственного хранения Покупатель уклоняется от оплаты остатка стоимости товара и/или получения товара, то Продавец вправе в одностороннем порядке реализовать товар третьим лицам. В таком случае денежные средства возвращаются Покупателю за вычетом стоимости хранения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lastRenderedPageBreak/>
        <w:t>6.10.</w:t>
      </w:r>
      <w:r w:rsidRPr="001F4B1A">
        <w:rPr>
          <w:rFonts w:ascii="Times New Roman" w:eastAsia="Times New Roman" w:hAnsi="Times New Roman"/>
          <w:sz w:val="24"/>
          <w:szCs w:val="24"/>
          <w:lang w:eastAsia="ru-RU"/>
        </w:rPr>
        <w:t> В случае предоставления Покупателем недостоверной информации о себе (в том числе контактных данных) Продавец не несет ответственность за ненадлежащее исполнение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6.11.</w:t>
      </w:r>
      <w:r w:rsidRPr="001F4B1A">
        <w:rPr>
          <w:rFonts w:ascii="Times New Roman" w:eastAsia="Times New Roman" w:hAnsi="Times New Roman"/>
          <w:sz w:val="24"/>
          <w:szCs w:val="24"/>
          <w:lang w:eastAsia="ru-RU"/>
        </w:rPr>
        <w:t> В случае невозможности исполнения Заказа или его части, в том числе по не зависящим от Продавца причинам, Продавец вправе аннулировать товар из Заказа Покупателя. Продавец уведомляет Покупателя об этом путем направления сообщения на электронный адрес, указанный при оформлении Заказа. При этом денежные средства за аннулированный товар возвращаются Покупателю.</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7. Возврат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7.1.</w:t>
      </w:r>
      <w:r w:rsidRPr="001F4B1A">
        <w:rPr>
          <w:rFonts w:ascii="Times New Roman" w:eastAsia="Times New Roman" w:hAnsi="Times New Roman"/>
          <w:sz w:val="24"/>
          <w:szCs w:val="24"/>
          <w:lang w:eastAsia="ru-RU"/>
        </w:rPr>
        <w:t> Проверка Покупателем (его представителем) качества и количества товара производится в момент получения Товара от Продавца (его перевозчика).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Все недостатки передаваемого Товара в обязательном порядке отражаются Покупателем в акте приема-передачи и/или товарно-транспортной накладной, подписываемым Покупателем (его представителем) и перевозчиком (его представителем). На основании этих документов Покупатель вправе предъявить соответствующую письменную претензию к перевозчику.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Покупатель вправе запросить у Продавца, а Продавец обязан предоставить фото- и/или видеоматериалы, подтверждающих передачу Товара перевозчику без недостатков.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7.2.</w:t>
      </w:r>
      <w:r w:rsidRPr="001F4B1A">
        <w:rPr>
          <w:rFonts w:ascii="Times New Roman" w:eastAsia="Times New Roman" w:hAnsi="Times New Roman"/>
          <w:sz w:val="24"/>
          <w:szCs w:val="24"/>
          <w:lang w:eastAsia="ru-RU"/>
        </w:rPr>
        <w:t> В случае существенного нарушения требований к качеству части Товара, делающего невозможным эксплуатацию этой части Товара Покупатель вправе требовать замены этой части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7.3.</w:t>
      </w:r>
      <w:r w:rsidRPr="001F4B1A">
        <w:rPr>
          <w:rFonts w:ascii="Times New Roman" w:eastAsia="Times New Roman" w:hAnsi="Times New Roman"/>
          <w:sz w:val="24"/>
          <w:szCs w:val="24"/>
          <w:lang w:eastAsia="ru-RU"/>
        </w:rPr>
        <w:t> В случае обнаружения неустранимого брака, Покупатель обязан обеспечить сохранность и возврат бракованного Товара или бракованных деталей, подлежащих замене. При возврате (замене) некачественного Товара Покупатель обязан предоставить акт приема-передачи и/или товарную накладную, и упаковать Товар в фирменную упаковку. Без наличия соответствующих документов и фирменной упаковки Продавец вправе отказаться от приема возвращаемого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7.4.</w:t>
      </w:r>
      <w:r w:rsidRPr="001F4B1A">
        <w:rPr>
          <w:rFonts w:ascii="Times New Roman" w:eastAsia="Times New Roman" w:hAnsi="Times New Roman"/>
          <w:sz w:val="24"/>
          <w:szCs w:val="24"/>
          <w:lang w:eastAsia="ru-RU"/>
        </w:rPr>
        <w:t> Покупатель уведомлен о том, что в соответствии с пунктом 4 статьи 26.1. Закона РФ № 2300-1 «О Защите прав потребителей» Покупатель не вправе отказаться от Товара надлежащего качества, имеющего индивидуально-определенные свойства. Покупатель вправе отказаться от товара после передачи товара в течение семи дней в случае, если сохранены его товарный вид, потребительские свойства, а также документ, подтверждающий факт и условия покупки указанного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7.5.</w:t>
      </w:r>
      <w:r w:rsidRPr="001F4B1A">
        <w:rPr>
          <w:rFonts w:ascii="Times New Roman" w:eastAsia="Times New Roman" w:hAnsi="Times New Roman"/>
          <w:sz w:val="24"/>
          <w:szCs w:val="24"/>
          <w:lang w:eastAsia="ru-RU"/>
        </w:rPr>
        <w:t> Покупатель уведомлен о том, что в соответствии с Постановлением Правительства от 19.01.1998 г. № 55 качественный и комплектный Товар обмену и возврату не подлежит.</w:t>
      </w:r>
    </w:p>
    <w:p w:rsidR="001F4B1A" w:rsidRPr="001F4B1A" w:rsidRDefault="001F4B1A" w:rsidP="001F4B1A">
      <w:pPr>
        <w:spacing w:after="0" w:line="240" w:lineRule="auto"/>
        <w:rPr>
          <w:rFonts w:ascii="Times New Roman" w:eastAsia="Times New Roman" w:hAnsi="Times New Roman"/>
          <w:sz w:val="24"/>
          <w:szCs w:val="24"/>
          <w:lang w:eastAsia="ru-RU"/>
        </w:rPr>
      </w:pPr>
    </w:p>
    <w:p w:rsidR="001F4B1A" w:rsidRPr="001F4B1A" w:rsidRDefault="00DC4C67" w:rsidP="001F4B1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7.6 </w:t>
      </w:r>
      <w:r w:rsidR="001F4B1A" w:rsidRPr="001F4B1A">
        <w:rPr>
          <w:rFonts w:ascii="Times New Roman" w:eastAsia="Times New Roman" w:hAnsi="Times New Roman"/>
          <w:sz w:val="24"/>
          <w:szCs w:val="24"/>
          <w:lang w:eastAsia="ru-RU"/>
        </w:rPr>
        <w:t>Покупатель уведомлен о том, что цвет и фактура натурального дерева, камня, иных натуральных материалов индивидуальна и зависит от природных условий. Покупатель допускает, что основные и натуральные отделочные материалы по цвету и фактуре могут частично или полностью не совпадать как с образцами, так и между отдельными элементами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7.6.1.</w:t>
      </w:r>
      <w:r w:rsidRPr="001F4B1A">
        <w:rPr>
          <w:rFonts w:ascii="Times New Roman" w:eastAsia="Times New Roman" w:hAnsi="Times New Roman"/>
          <w:sz w:val="24"/>
          <w:szCs w:val="24"/>
          <w:lang w:eastAsia="ru-RU"/>
        </w:rPr>
        <w:t> Покупатель уведомлен о том, что внешний вид и характеристики Товара могут несколько отличаться от информации, представленной на Сайте.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При этом Покупатель уведомлен о том, что недостатками Товара не являются:</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 xml:space="preserve">незначительная </w:t>
      </w:r>
      <w:proofErr w:type="spellStart"/>
      <w:r w:rsidRPr="001F4B1A">
        <w:rPr>
          <w:rFonts w:ascii="Times New Roman" w:eastAsia="Times New Roman" w:hAnsi="Times New Roman"/>
          <w:sz w:val="24"/>
          <w:szCs w:val="24"/>
          <w:lang w:eastAsia="ru-RU"/>
        </w:rPr>
        <w:t>разнооттеночность</w:t>
      </w:r>
      <w:proofErr w:type="spellEnd"/>
      <w:r w:rsidRPr="001F4B1A">
        <w:rPr>
          <w:rFonts w:ascii="Times New Roman" w:eastAsia="Times New Roman" w:hAnsi="Times New Roman"/>
          <w:sz w:val="24"/>
          <w:szCs w:val="24"/>
          <w:lang w:eastAsia="ru-RU"/>
        </w:rPr>
        <w:t xml:space="preserve"> обивочных тканей и кож;</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 xml:space="preserve">незначительная </w:t>
      </w:r>
      <w:proofErr w:type="spellStart"/>
      <w:r w:rsidRPr="001F4B1A">
        <w:rPr>
          <w:rFonts w:ascii="Times New Roman" w:eastAsia="Times New Roman" w:hAnsi="Times New Roman"/>
          <w:sz w:val="24"/>
          <w:szCs w:val="24"/>
          <w:lang w:eastAsia="ru-RU"/>
        </w:rPr>
        <w:t>разнооттеночность</w:t>
      </w:r>
      <w:proofErr w:type="spellEnd"/>
      <w:r w:rsidRPr="001F4B1A">
        <w:rPr>
          <w:rFonts w:ascii="Times New Roman" w:eastAsia="Times New Roman" w:hAnsi="Times New Roman"/>
          <w:sz w:val="24"/>
          <w:szCs w:val="24"/>
          <w:lang w:eastAsia="ru-RU"/>
        </w:rPr>
        <w:t xml:space="preserve"> цвета и отличие рисунка лакокрасочного покрытия (декора);</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lastRenderedPageBreak/>
        <w:t>мелкие волосяные трещины – «эффект растрескивания», потертости мебельного покрытия из натуральной кожи, возникающие при эксплуатации мебели в местах постоянной эксплуатации;</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легкие складки на обивочном материале мягких элементов, возникающие после снятия нагрузок и исчезающие после легкого разглаживания рукой;</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появление скрипа в процессе эксплуатации механизмов.</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8. Ответственность и разрешение споров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8.1.</w:t>
      </w:r>
      <w:r w:rsidRPr="001F4B1A">
        <w:rPr>
          <w:rFonts w:ascii="Times New Roman" w:eastAsia="Times New Roman" w:hAnsi="Times New Roman"/>
          <w:sz w:val="24"/>
          <w:szCs w:val="24"/>
          <w:lang w:eastAsia="ru-RU"/>
        </w:rPr>
        <w:t> В случае наступления обстоятельств форс-мажора (война и военные действия, восстания, забастовка, пожар, наводнение, землетрясение, эпидемия, акты органов власти и иные обстоятельства, наступление и прекращение которых не зависит от воли сторон), срок исполнения обязательств по настоящему Договору отодвигается соразмерно времени, в течение которого продолжают действовать данные обстоятельства, без возмещения каких-либо убытков.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8.2.</w:t>
      </w:r>
      <w:r w:rsidRPr="001F4B1A">
        <w:rPr>
          <w:rFonts w:ascii="Times New Roman" w:eastAsia="Times New Roman" w:hAnsi="Times New Roman"/>
          <w:sz w:val="24"/>
          <w:szCs w:val="24"/>
          <w:lang w:eastAsia="ru-RU"/>
        </w:rPr>
        <w:t> К таким обстоятельствам чрезвычайного характера, относятся: наводнения, пожар, землетрясение, взрыв, шторм, оседание почвы, иные явления природы, эпидемия, а так же война или военные действия, террористические акты; перепады напряжения в электросети и иные обстоятельства, приведшие к выходу из строя технических средств какой-либо из сторон Договора.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8.3.</w:t>
      </w:r>
      <w:r w:rsidRPr="001F4B1A">
        <w:rPr>
          <w:rFonts w:ascii="Times New Roman" w:eastAsia="Times New Roman" w:hAnsi="Times New Roman"/>
          <w:sz w:val="24"/>
          <w:szCs w:val="24"/>
          <w:lang w:eastAsia="ru-RU"/>
        </w:rPr>
        <w:t> Понятие «непреодолимой силы» означает, что Продавец не может повлиять на ход событий, приводящий к задержке поставки Товара. При наступлении обстоятельств непреодолимой силы, которые сторона по настоящему Договору не смогла ни предвидеть, ни предотвратить разумными мерами,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каких-либо убытков.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w:t>
      </w:r>
      <w:r w:rsidRPr="001F4B1A">
        <w:rPr>
          <w:rFonts w:ascii="Times New Roman" w:eastAsia="Times New Roman" w:hAnsi="Times New Roman"/>
          <w:sz w:val="24"/>
          <w:szCs w:val="24"/>
          <w:lang w:eastAsia="ru-RU"/>
        </w:rPr>
        <w:t> Сторона, для которой создалась ситуация, при которой стало невозможно исполнять свои обязательства из-за наступления обстоятельств непреодолимой силы, обязана уведомить другую сторону о наступлении, предположительном сроке действия и прекращения этих обстоятельств незамедлительно (но не позднее 5(пяти) рабочих дней) в письменной форме.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8.4.1.</w:t>
      </w:r>
      <w:r w:rsidRPr="001F4B1A">
        <w:rPr>
          <w:rFonts w:ascii="Times New Roman" w:eastAsia="Times New Roman" w:hAnsi="Times New Roman"/>
          <w:sz w:val="24"/>
          <w:szCs w:val="24"/>
          <w:lang w:eastAsia="ru-RU"/>
        </w:rPr>
        <w:t> В случае спора о времени наступления, сроках действия и окончания обстоятельств непреодолимой силы заключение компетентного органа в месте нахождения соответствующей Стороны будет являться надлежащим и достаточным подтверждением начала срока действия и окончания указанных обстоятельств.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8.4.2.</w:t>
      </w:r>
      <w:r w:rsidRPr="001F4B1A">
        <w:rPr>
          <w:rFonts w:ascii="Times New Roman" w:eastAsia="Times New Roman" w:hAnsi="Times New Roman"/>
          <w:sz w:val="24"/>
          <w:szCs w:val="24"/>
          <w:lang w:eastAsia="ru-RU"/>
        </w:rPr>
        <w:t> </w:t>
      </w:r>
      <w:proofErr w:type="spellStart"/>
      <w:r w:rsidRPr="001F4B1A">
        <w:rPr>
          <w:rFonts w:ascii="Times New Roman" w:eastAsia="Times New Roman" w:hAnsi="Times New Roman"/>
          <w:sz w:val="24"/>
          <w:szCs w:val="24"/>
          <w:lang w:eastAsia="ru-RU"/>
        </w:rPr>
        <w:t>Неуведомление</w:t>
      </w:r>
      <w:proofErr w:type="spellEnd"/>
      <w:r w:rsidRPr="001F4B1A">
        <w:rPr>
          <w:rFonts w:ascii="Times New Roman" w:eastAsia="Times New Roman" w:hAnsi="Times New Roman"/>
          <w:sz w:val="24"/>
          <w:szCs w:val="24"/>
          <w:lang w:eastAsia="ru-RU"/>
        </w:rPr>
        <w:t xml:space="preserve"> или уведомление стороны о начале действия обстоятельств непреодолимой силы лишает ее в дальнейшем ссылаться на них как на основание, освобождающее от ответственности за неисполнение обязательств по настоящему Договору.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8.4.3.</w:t>
      </w:r>
      <w:r w:rsidRPr="001F4B1A">
        <w:rPr>
          <w:rFonts w:ascii="Times New Roman" w:eastAsia="Times New Roman" w:hAnsi="Times New Roman"/>
          <w:sz w:val="24"/>
          <w:szCs w:val="24"/>
          <w:lang w:eastAsia="ru-RU"/>
        </w:rPr>
        <w:t> Если обстоятельства непреодолимой силы и/или их последствия продолжают действовать более 30 (тридцати) календарных дней подряд, то Договор может быть расторгнут по инициативе любой из сторон, путем направления в адрес другой стороны письменного уведомления.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8.5.</w:t>
      </w:r>
      <w:r w:rsidRPr="001F4B1A">
        <w:rPr>
          <w:rFonts w:ascii="Times New Roman" w:eastAsia="Times New Roman" w:hAnsi="Times New Roman"/>
          <w:sz w:val="24"/>
          <w:szCs w:val="24"/>
          <w:lang w:eastAsia="ru-RU"/>
        </w:rPr>
        <w:t> Продавец не несет ответственности за ухудшение качества или механические повреждения Товара, приобретенного на интернет сайте Продавца при ненадлежащем его хранении или транспортировке Покупателем (его перевозчиком), а равно в результате неправильной сборки Покупателем (его представителем) и/или неправильной эксплуатации Товара Покупателем.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lastRenderedPageBreak/>
        <w:t>8.6.</w:t>
      </w:r>
      <w:r w:rsidRPr="001F4B1A">
        <w:rPr>
          <w:rFonts w:ascii="Times New Roman" w:eastAsia="Times New Roman" w:hAnsi="Times New Roman"/>
          <w:sz w:val="24"/>
          <w:szCs w:val="24"/>
          <w:lang w:eastAsia="ru-RU"/>
        </w:rPr>
        <w:t> Продавец вправе передавать свои права и обязанности по исполнению Заказов третьим лицам.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8.7.</w:t>
      </w:r>
      <w:r w:rsidRPr="001F4B1A">
        <w:rPr>
          <w:rFonts w:ascii="Times New Roman" w:eastAsia="Times New Roman" w:hAnsi="Times New Roman"/>
          <w:sz w:val="24"/>
          <w:szCs w:val="24"/>
          <w:lang w:eastAsia="ru-RU"/>
        </w:rPr>
        <w:t> Продавец имеет право на осуществление записи телефонных переговоров</w:t>
      </w:r>
      <w:r w:rsidR="00E13748" w:rsidRPr="00E13748">
        <w:rPr>
          <w:rFonts w:ascii="Times New Roman" w:eastAsia="Times New Roman" w:hAnsi="Times New Roman"/>
          <w:sz w:val="24"/>
          <w:szCs w:val="24"/>
          <w:lang w:eastAsia="ru-RU"/>
        </w:rPr>
        <w:t xml:space="preserve">, </w:t>
      </w:r>
      <w:r w:rsidR="00377535">
        <w:rPr>
          <w:rFonts w:ascii="Times New Roman" w:eastAsia="Times New Roman" w:hAnsi="Times New Roman"/>
          <w:sz w:val="24"/>
          <w:szCs w:val="24"/>
          <w:lang w:eastAsia="ru-RU"/>
        </w:rPr>
        <w:t>видео съемки</w:t>
      </w:r>
      <w:r w:rsidRPr="001F4B1A">
        <w:rPr>
          <w:rFonts w:ascii="Times New Roman" w:eastAsia="Times New Roman" w:hAnsi="Times New Roman"/>
          <w:sz w:val="24"/>
          <w:szCs w:val="24"/>
          <w:lang w:eastAsia="ru-RU"/>
        </w:rPr>
        <w:t xml:space="preserve"> с Покупателем. В соответствии с п. 4 ст. 16 Федерального закона «Об информации, информационных технологиях и о защите информации» Продавец обязуется: предотвращать попытки несанкционированного доступа к информации и/или передачу ее лицам, не имеющим непосредственного отношения к исполнению Заказов; своевременно обнаруживать и пресекать такие факты. Телефонные разговоры записываются в целях осуществления контроля деятельности менеджеров и контроля качества исполнения Заказов.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8.8.</w:t>
      </w:r>
      <w:r w:rsidRPr="001F4B1A">
        <w:rPr>
          <w:rFonts w:ascii="Times New Roman" w:eastAsia="Times New Roman" w:hAnsi="Times New Roman"/>
          <w:sz w:val="24"/>
          <w:szCs w:val="24"/>
          <w:lang w:eastAsia="ru-RU"/>
        </w:rPr>
        <w:t> Все претензии по ненадлежащему исполнению Заказа Покупатель вправе направить на адрес электронной почты, указанный на Сайте </w:t>
      </w:r>
      <w:proofErr w:type="spellStart"/>
      <w:r w:rsidR="00A72A1D">
        <w:rPr>
          <w:rFonts w:ascii="Times New Roman" w:eastAsia="Times New Roman" w:hAnsi="Times New Roman"/>
          <w:color w:val="967850"/>
          <w:sz w:val="24"/>
          <w:szCs w:val="24"/>
          <w:lang w:val="en-US" w:eastAsia="ru-RU"/>
        </w:rPr>
        <w:t>mebelmoscow</w:t>
      </w:r>
      <w:proofErr w:type="spellEnd"/>
      <w:r w:rsidRPr="001F4B1A">
        <w:rPr>
          <w:rFonts w:ascii="Times New Roman" w:eastAsia="Times New Roman" w:hAnsi="Times New Roman"/>
          <w:color w:val="967850"/>
          <w:sz w:val="24"/>
          <w:szCs w:val="24"/>
          <w:lang w:eastAsia="ru-RU"/>
        </w:rPr>
        <w:t>.</w:t>
      </w:r>
      <w:proofErr w:type="spellStart"/>
      <w:r w:rsidRPr="001F4B1A">
        <w:rPr>
          <w:rFonts w:ascii="Times New Roman" w:eastAsia="Times New Roman" w:hAnsi="Times New Roman"/>
          <w:color w:val="967850"/>
          <w:sz w:val="24"/>
          <w:szCs w:val="24"/>
          <w:lang w:eastAsia="ru-RU"/>
        </w:rPr>
        <w:t>ru</w:t>
      </w:r>
      <w:proofErr w:type="spellEnd"/>
      <w:r w:rsidRPr="001F4B1A">
        <w:rPr>
          <w:rFonts w:ascii="Times New Roman" w:eastAsia="Times New Roman" w:hAnsi="Times New Roman"/>
          <w:sz w:val="24"/>
          <w:szCs w:val="24"/>
          <w:lang w:eastAsia="ru-RU"/>
        </w:rPr>
        <w:t xml:space="preserve">, в разделе </w:t>
      </w:r>
      <w:r w:rsidR="00A50D9E">
        <w:rPr>
          <w:rFonts w:ascii="Times New Roman" w:eastAsia="Times New Roman" w:hAnsi="Times New Roman"/>
          <w:sz w:val="24"/>
          <w:szCs w:val="24"/>
          <w:lang w:eastAsia="ru-RU"/>
        </w:rPr>
        <w:t>«Контакты»</w:t>
      </w:r>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8.9.</w:t>
      </w:r>
      <w:r w:rsidRPr="001F4B1A">
        <w:rPr>
          <w:rFonts w:ascii="Times New Roman" w:eastAsia="Times New Roman" w:hAnsi="Times New Roman"/>
          <w:sz w:val="24"/>
          <w:szCs w:val="24"/>
          <w:lang w:eastAsia="ru-RU"/>
        </w:rPr>
        <w:t> Все споры, возникающие при исполнении Договора поставки Товара, разрешаются по согласованию Сторон. При не достижении такого соглашения, спор подлежит разрешению в судебном органе по месту нахождения Продавца.</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9. Конфиденциальность и защита персональной информации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9.1.</w:t>
      </w:r>
      <w:r w:rsidRPr="001F4B1A">
        <w:rPr>
          <w:rFonts w:ascii="Times New Roman" w:eastAsia="Times New Roman" w:hAnsi="Times New Roman"/>
          <w:sz w:val="24"/>
          <w:szCs w:val="24"/>
          <w:lang w:eastAsia="ru-RU"/>
        </w:rPr>
        <w:t> Предоставление информации Покупателем: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9.1.1.</w:t>
      </w:r>
      <w:r w:rsidRPr="001F4B1A">
        <w:rPr>
          <w:rFonts w:ascii="Times New Roman" w:eastAsia="Times New Roman" w:hAnsi="Times New Roman"/>
          <w:sz w:val="24"/>
          <w:szCs w:val="24"/>
          <w:lang w:eastAsia="ru-RU"/>
        </w:rPr>
        <w:t> При оформлении Заказа на Сайте Покупатель предоставляет следующую информацию: Фамилия, Имя, Отчество, адрес электронной почты, контактный телефон, фактический адрес доставки.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9.2.</w:t>
      </w:r>
      <w:r w:rsidRPr="001F4B1A">
        <w:rPr>
          <w:rFonts w:ascii="Times New Roman" w:eastAsia="Times New Roman" w:hAnsi="Times New Roman"/>
          <w:sz w:val="24"/>
          <w:szCs w:val="24"/>
          <w:lang w:eastAsia="ru-RU"/>
        </w:rPr>
        <w:t> Предоставляя свои персональные данные при оформлении Заказа, Покупатель соглашается на их обработку Продавцом, в том числе и в целях продвижения Продавцом товаров и услуг.</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9.2.1.</w:t>
      </w:r>
      <w:r w:rsidRPr="001F4B1A">
        <w:rPr>
          <w:rFonts w:ascii="Times New Roman" w:eastAsia="Times New Roman" w:hAnsi="Times New Roman"/>
          <w:sz w:val="24"/>
          <w:szCs w:val="24"/>
          <w:lang w:eastAsia="ru-RU"/>
        </w:rPr>
        <w:t> Если Покупатель не желает, чтобы его персональные данные обрабатывались, то он должен обратиться в Службу по работе с клиентами Продавца путём направления письма на адрес электронной почты указанной на сайте. В таком случае вся полученная от Покупателя информация удаляется из клиентской базы Продавца и Покупатель не сможет оформлять Заказы на Сайте Продавца.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9.3.</w:t>
      </w:r>
      <w:r w:rsidRPr="001F4B1A">
        <w:rPr>
          <w:rFonts w:ascii="Times New Roman" w:eastAsia="Times New Roman" w:hAnsi="Times New Roman"/>
          <w:sz w:val="24"/>
          <w:szCs w:val="24"/>
          <w:lang w:eastAsia="ru-RU"/>
        </w:rPr>
        <w:t> Использование информации, предоставленной Покупателем и получаемой Продавцом.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9.3.1.</w:t>
      </w:r>
      <w:r w:rsidRPr="001F4B1A">
        <w:rPr>
          <w:rFonts w:ascii="Times New Roman" w:eastAsia="Times New Roman" w:hAnsi="Times New Roman"/>
          <w:sz w:val="24"/>
          <w:szCs w:val="24"/>
          <w:lang w:eastAsia="ru-RU"/>
        </w:rPr>
        <w:t> Продавец использует информацию:</w:t>
      </w:r>
    </w:p>
    <w:p w:rsidR="001F4B1A" w:rsidRPr="001F4B1A" w:rsidRDefault="001F4B1A" w:rsidP="001F4B1A">
      <w:pPr>
        <w:numPr>
          <w:ilvl w:val="0"/>
          <w:numId w:val="4"/>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для выполнения своих обязательств перед Покупателем;</w:t>
      </w:r>
    </w:p>
    <w:p w:rsidR="001F4B1A" w:rsidRPr="001F4B1A" w:rsidRDefault="001F4B1A" w:rsidP="001F4B1A">
      <w:pPr>
        <w:numPr>
          <w:ilvl w:val="0"/>
          <w:numId w:val="4"/>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для оценки и анализа работы Сайта;</w:t>
      </w:r>
    </w:p>
    <w:p w:rsidR="001F4B1A" w:rsidRPr="001F4B1A" w:rsidRDefault="001F4B1A" w:rsidP="001F4B1A">
      <w:pPr>
        <w:numPr>
          <w:ilvl w:val="0"/>
          <w:numId w:val="4"/>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в целях продвижения товаров и услуг.</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9.3.2.</w:t>
      </w:r>
      <w:r w:rsidRPr="001F4B1A">
        <w:rPr>
          <w:rFonts w:ascii="Times New Roman" w:eastAsia="Times New Roman" w:hAnsi="Times New Roman"/>
          <w:sz w:val="24"/>
          <w:szCs w:val="24"/>
          <w:lang w:eastAsia="ru-RU"/>
        </w:rPr>
        <w:t> Продавец вправе направлять Покупателю сообщения рекламно-информационного характера.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9.4.</w:t>
      </w:r>
      <w:r w:rsidRPr="001F4B1A">
        <w:rPr>
          <w:rFonts w:ascii="Times New Roman" w:eastAsia="Times New Roman" w:hAnsi="Times New Roman"/>
          <w:sz w:val="24"/>
          <w:szCs w:val="24"/>
          <w:lang w:eastAsia="ru-RU"/>
        </w:rPr>
        <w:t> Разглашение информации, полученной Продавцом: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9.4.1.</w:t>
      </w:r>
      <w:r w:rsidRPr="001F4B1A">
        <w:rPr>
          <w:rFonts w:ascii="Times New Roman" w:eastAsia="Times New Roman" w:hAnsi="Times New Roman"/>
          <w:sz w:val="24"/>
          <w:szCs w:val="24"/>
          <w:lang w:eastAsia="ru-RU"/>
        </w:rPr>
        <w:t> Продавец обязуется не разглашать полученную от Покупателя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Покупателем.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9.4.2.</w:t>
      </w:r>
      <w:r w:rsidRPr="001F4B1A">
        <w:rPr>
          <w:rFonts w:ascii="Times New Roman" w:eastAsia="Times New Roman" w:hAnsi="Times New Roman"/>
          <w:sz w:val="24"/>
          <w:szCs w:val="24"/>
          <w:lang w:eastAsia="ru-RU"/>
        </w:rPr>
        <w:t> Не считается нарушением обязательств разглашение информации в соответствии с обоснованными и применимыми требованиями закона.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9.5.</w:t>
      </w:r>
      <w:r w:rsidRPr="001F4B1A">
        <w:rPr>
          <w:rFonts w:ascii="Times New Roman" w:eastAsia="Times New Roman" w:hAnsi="Times New Roman"/>
          <w:sz w:val="24"/>
          <w:szCs w:val="24"/>
          <w:lang w:eastAsia="ru-RU"/>
        </w:rPr>
        <w:t> Продавец вправе использовать технологию "</w:t>
      </w:r>
      <w:proofErr w:type="spellStart"/>
      <w:r w:rsidRPr="001F4B1A">
        <w:rPr>
          <w:rFonts w:ascii="Times New Roman" w:eastAsia="Times New Roman" w:hAnsi="Times New Roman"/>
          <w:sz w:val="24"/>
          <w:szCs w:val="24"/>
          <w:lang w:eastAsia="ru-RU"/>
        </w:rPr>
        <w:t>cookies</w:t>
      </w:r>
      <w:proofErr w:type="spellEnd"/>
      <w:r w:rsidRPr="001F4B1A">
        <w:rPr>
          <w:rFonts w:ascii="Times New Roman" w:eastAsia="Times New Roman" w:hAnsi="Times New Roman"/>
          <w:sz w:val="24"/>
          <w:szCs w:val="24"/>
          <w:lang w:eastAsia="ru-RU"/>
        </w:rPr>
        <w:t>". "</w:t>
      </w:r>
      <w:proofErr w:type="spellStart"/>
      <w:r w:rsidRPr="001F4B1A">
        <w:rPr>
          <w:rFonts w:ascii="Times New Roman" w:eastAsia="Times New Roman" w:hAnsi="Times New Roman"/>
          <w:sz w:val="24"/>
          <w:szCs w:val="24"/>
          <w:lang w:eastAsia="ru-RU"/>
        </w:rPr>
        <w:t>Cookies</w:t>
      </w:r>
      <w:proofErr w:type="spellEnd"/>
      <w:r w:rsidRPr="001F4B1A">
        <w:rPr>
          <w:rFonts w:ascii="Times New Roman" w:eastAsia="Times New Roman" w:hAnsi="Times New Roman"/>
          <w:sz w:val="24"/>
          <w:szCs w:val="24"/>
          <w:lang w:eastAsia="ru-RU"/>
        </w:rPr>
        <w:t>" не содержат конфиденциальную информацию и не передаются третьим лицам.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lastRenderedPageBreak/>
        <w:t>9.6.</w:t>
      </w:r>
      <w:r w:rsidRPr="001F4B1A">
        <w:rPr>
          <w:rFonts w:ascii="Times New Roman" w:eastAsia="Times New Roman" w:hAnsi="Times New Roman"/>
          <w:sz w:val="24"/>
          <w:szCs w:val="24"/>
          <w:lang w:eastAsia="ru-RU"/>
        </w:rPr>
        <w:t xml:space="preserve"> Продавец получает информацию об </w:t>
      </w:r>
      <w:proofErr w:type="spellStart"/>
      <w:r w:rsidRPr="001F4B1A">
        <w:rPr>
          <w:rFonts w:ascii="Times New Roman" w:eastAsia="Times New Roman" w:hAnsi="Times New Roman"/>
          <w:sz w:val="24"/>
          <w:szCs w:val="24"/>
          <w:lang w:eastAsia="ru-RU"/>
        </w:rPr>
        <w:t>ip</w:t>
      </w:r>
      <w:proofErr w:type="spellEnd"/>
      <w:r w:rsidRPr="001F4B1A">
        <w:rPr>
          <w:rFonts w:ascii="Times New Roman" w:eastAsia="Times New Roman" w:hAnsi="Times New Roman"/>
          <w:sz w:val="24"/>
          <w:szCs w:val="24"/>
          <w:lang w:eastAsia="ru-RU"/>
        </w:rPr>
        <w:t>-адресе посетителя Сайта </w:t>
      </w:r>
      <w:proofErr w:type="spellStart"/>
      <w:r w:rsidR="00E13748">
        <w:rPr>
          <w:rFonts w:ascii="Times New Roman" w:eastAsia="Times New Roman" w:hAnsi="Times New Roman"/>
          <w:color w:val="967850"/>
          <w:sz w:val="24"/>
          <w:szCs w:val="24"/>
          <w:lang w:val="en-US" w:eastAsia="ru-RU"/>
        </w:rPr>
        <w:t>mebelmoscow</w:t>
      </w:r>
      <w:proofErr w:type="spellEnd"/>
      <w:r w:rsidRPr="001F4B1A">
        <w:rPr>
          <w:rFonts w:ascii="Times New Roman" w:eastAsia="Times New Roman" w:hAnsi="Times New Roman"/>
          <w:color w:val="967850"/>
          <w:sz w:val="24"/>
          <w:szCs w:val="24"/>
          <w:lang w:eastAsia="ru-RU"/>
        </w:rPr>
        <w:t>.</w:t>
      </w:r>
      <w:proofErr w:type="spellStart"/>
      <w:r w:rsidRPr="001F4B1A">
        <w:rPr>
          <w:rFonts w:ascii="Times New Roman" w:eastAsia="Times New Roman" w:hAnsi="Times New Roman"/>
          <w:color w:val="967850"/>
          <w:sz w:val="24"/>
          <w:szCs w:val="24"/>
          <w:lang w:eastAsia="ru-RU"/>
        </w:rPr>
        <w:t>ru</w:t>
      </w:r>
      <w:proofErr w:type="spellEnd"/>
      <w:r w:rsidRPr="001F4B1A">
        <w:rPr>
          <w:rFonts w:ascii="Times New Roman" w:eastAsia="Times New Roman" w:hAnsi="Times New Roman"/>
          <w:color w:val="616165"/>
          <w:sz w:val="24"/>
          <w:szCs w:val="24"/>
          <w:lang w:eastAsia="ru-RU"/>
        </w:rPr>
        <w:t> </w:t>
      </w:r>
      <w:r w:rsidRPr="001F4B1A">
        <w:rPr>
          <w:rFonts w:ascii="Times New Roman" w:eastAsia="Times New Roman" w:hAnsi="Times New Roman"/>
          <w:sz w:val="24"/>
          <w:szCs w:val="24"/>
          <w:lang w:eastAsia="ru-RU"/>
        </w:rPr>
        <w:t>. Данная информация не используется для установления личности посетителя.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9.7.</w:t>
      </w:r>
      <w:r w:rsidRPr="001F4B1A">
        <w:rPr>
          <w:rFonts w:ascii="Times New Roman" w:eastAsia="Times New Roman" w:hAnsi="Times New Roman"/>
          <w:sz w:val="24"/>
          <w:szCs w:val="24"/>
          <w:lang w:eastAsia="ru-RU"/>
        </w:rPr>
        <w:t> Продавец не несет ответственности за сведения, предоставленные Покупателем на Сайте в общедоступной форме.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9.8.</w:t>
      </w:r>
      <w:r w:rsidRPr="001F4B1A">
        <w:rPr>
          <w:rFonts w:ascii="Times New Roman" w:eastAsia="Times New Roman" w:hAnsi="Times New Roman"/>
          <w:sz w:val="24"/>
          <w:szCs w:val="24"/>
          <w:lang w:eastAsia="ru-RU"/>
        </w:rPr>
        <w:t> Продавец не несет ответственности за убытки, которые Покупатель может понести в результате того, что Покупатель предоставил какие-либо сведения о себе на Сайте в общедоступной форме.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9.9.</w:t>
      </w:r>
      <w:r w:rsidRPr="001F4B1A">
        <w:rPr>
          <w:rFonts w:ascii="Times New Roman" w:eastAsia="Times New Roman" w:hAnsi="Times New Roman"/>
          <w:sz w:val="24"/>
          <w:szCs w:val="24"/>
          <w:lang w:eastAsia="ru-RU"/>
        </w:rPr>
        <w:t> В случае возникновения у Продавца подозрений относительно использования учетной записи Покупателя третьим лицом или вредоносным программным обеспечением Продавец вправе в одностороннем порядке изменить пароль Покупателя.</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10. Прочие условия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10.1.</w:t>
      </w:r>
      <w:r w:rsidRPr="001F4B1A">
        <w:rPr>
          <w:rFonts w:ascii="Times New Roman" w:eastAsia="Times New Roman" w:hAnsi="Times New Roman"/>
          <w:sz w:val="24"/>
          <w:szCs w:val="24"/>
          <w:lang w:eastAsia="ru-RU"/>
        </w:rPr>
        <w:t xml:space="preserve"> Продавец сохраняет за собой право изменять в одностороннем порядке условия настоящего Договора без </w:t>
      </w:r>
      <w:r w:rsidR="00211E7E">
        <w:rPr>
          <w:rFonts w:ascii="Times New Roman" w:eastAsia="Times New Roman" w:hAnsi="Times New Roman"/>
          <w:sz w:val="24"/>
          <w:szCs w:val="24"/>
          <w:lang w:eastAsia="ru-RU"/>
        </w:rPr>
        <w:t xml:space="preserve">уведомления Покупателя. </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10.2.</w:t>
      </w:r>
      <w:r w:rsidRPr="001F4B1A">
        <w:rPr>
          <w:rFonts w:ascii="Times New Roman" w:eastAsia="Times New Roman" w:hAnsi="Times New Roman"/>
          <w:sz w:val="24"/>
          <w:szCs w:val="24"/>
          <w:lang w:eastAsia="ru-RU"/>
        </w:rPr>
        <w:t> Продавец оставляет за собой право расширять и сокращать товарное предложение на Сайте, регулировать доступ к покупке любых Товаров, а также приостанавливать или прекращать продажу любых Товаров по своему собственному усмотрению.</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10.3.</w:t>
      </w:r>
      <w:r w:rsidRPr="001F4B1A">
        <w:rPr>
          <w:rFonts w:ascii="Times New Roman" w:eastAsia="Times New Roman" w:hAnsi="Times New Roman"/>
          <w:sz w:val="24"/>
          <w:szCs w:val="24"/>
          <w:lang w:eastAsia="ru-RU"/>
        </w:rPr>
        <w:t> К отношениям между Продавцом и Покупателем применяется право Российской Федерации.</w:t>
      </w:r>
    </w:p>
    <w:p w:rsidR="001F4B1A" w:rsidRPr="00EF7F50"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10.4.</w:t>
      </w:r>
      <w:r w:rsidRPr="001F4B1A">
        <w:rPr>
          <w:rFonts w:ascii="Times New Roman" w:eastAsia="Times New Roman" w:hAnsi="Times New Roman"/>
          <w:sz w:val="24"/>
          <w:szCs w:val="24"/>
          <w:lang w:eastAsia="ru-RU"/>
        </w:rPr>
        <w:t> Признание судом недействительности какого-либо положения настоящего Договора не влечет за собой недействительность остальных положений настоящего Договора.</w:t>
      </w: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r w:rsidRPr="00485F5A">
        <w:rPr>
          <w:b/>
          <w:bCs/>
        </w:rPr>
        <w:t>Банковские реквизиты</w:t>
      </w:r>
    </w:p>
    <w:p w:rsidR="009F61B5" w:rsidRPr="009F61B5" w:rsidRDefault="009F61B5" w:rsidP="009F61B5">
      <w:pPr>
        <w:spacing w:after="0" w:line="240" w:lineRule="auto"/>
        <w:rPr>
          <w:u w:val="single"/>
        </w:rPr>
      </w:pPr>
      <w:r w:rsidRPr="009F61B5">
        <w:rPr>
          <w:u w:val="single"/>
        </w:rPr>
        <w:t>ИП Лукьянов Антон Валерьевич</w:t>
      </w:r>
    </w:p>
    <w:p w:rsidR="009F61B5" w:rsidRPr="009F61B5" w:rsidRDefault="009F61B5" w:rsidP="009F61B5">
      <w:pPr>
        <w:spacing w:after="0" w:line="240" w:lineRule="auto"/>
        <w:rPr>
          <w:u w:val="single"/>
        </w:rPr>
      </w:pPr>
      <w:r w:rsidRPr="009F61B5">
        <w:rPr>
          <w:u w:val="single"/>
        </w:rPr>
        <w:t>Юридический адрес: 143404, РФ, МО, Красногорск, ул. Комсомольская, дом 27, кв. 21</w:t>
      </w:r>
    </w:p>
    <w:p w:rsidR="009F61B5" w:rsidRPr="009F61B5" w:rsidRDefault="009F61B5" w:rsidP="009F61B5">
      <w:pPr>
        <w:spacing w:after="0" w:line="240" w:lineRule="auto"/>
        <w:rPr>
          <w:u w:val="single"/>
        </w:rPr>
      </w:pPr>
      <w:r w:rsidRPr="009F61B5">
        <w:rPr>
          <w:u w:val="single"/>
        </w:rPr>
        <w:t>Почтовый адрес: 143405, РФ, МО, Красного</w:t>
      </w:r>
      <w:r>
        <w:rPr>
          <w:u w:val="single"/>
        </w:rPr>
        <w:t xml:space="preserve">рск, Лукьянов Антон Валерьевич </w:t>
      </w:r>
      <w:r w:rsidRPr="009F61B5">
        <w:rPr>
          <w:u w:val="single"/>
        </w:rPr>
        <w:t>(До востребования)</w:t>
      </w:r>
    </w:p>
    <w:p w:rsidR="009F61B5" w:rsidRPr="009F61B5" w:rsidRDefault="009F61B5" w:rsidP="009F61B5">
      <w:pPr>
        <w:spacing w:after="0" w:line="240" w:lineRule="auto"/>
        <w:rPr>
          <w:u w:val="single"/>
        </w:rPr>
      </w:pPr>
      <w:r w:rsidRPr="009F61B5">
        <w:rPr>
          <w:u w:val="single"/>
        </w:rPr>
        <w:t>ИНН</w:t>
      </w:r>
      <w:r w:rsidRPr="009F61B5">
        <w:rPr>
          <w:u w:val="single"/>
        </w:rPr>
        <w:tab/>
        <w:t>502407928801</w:t>
      </w:r>
    </w:p>
    <w:p w:rsidR="009F61B5" w:rsidRPr="009F61B5" w:rsidRDefault="009F61B5" w:rsidP="009F61B5">
      <w:pPr>
        <w:spacing w:after="0" w:line="240" w:lineRule="auto"/>
        <w:rPr>
          <w:u w:val="single"/>
        </w:rPr>
      </w:pPr>
      <w:r w:rsidRPr="009F61B5">
        <w:rPr>
          <w:u w:val="single"/>
        </w:rPr>
        <w:t>ЕГРЮЛ                               323508100477706</w:t>
      </w:r>
    </w:p>
    <w:p w:rsidR="009F61B5" w:rsidRPr="009F61B5" w:rsidRDefault="009F61B5" w:rsidP="009F61B5">
      <w:pPr>
        <w:spacing w:after="0" w:line="240" w:lineRule="auto"/>
        <w:rPr>
          <w:u w:val="single"/>
        </w:rPr>
      </w:pPr>
      <w:r w:rsidRPr="009F61B5">
        <w:rPr>
          <w:u w:val="single"/>
        </w:rPr>
        <w:t>Расчетный счет</w:t>
      </w:r>
      <w:r w:rsidRPr="009F61B5">
        <w:rPr>
          <w:u w:val="single"/>
        </w:rPr>
        <w:tab/>
        <w:t>40802810940000165575</w:t>
      </w:r>
    </w:p>
    <w:p w:rsidR="009F61B5" w:rsidRPr="009F61B5" w:rsidRDefault="009F61B5" w:rsidP="009F61B5">
      <w:pPr>
        <w:spacing w:after="0" w:line="240" w:lineRule="auto"/>
        <w:rPr>
          <w:u w:val="single"/>
        </w:rPr>
      </w:pPr>
      <w:r w:rsidRPr="009F61B5">
        <w:rPr>
          <w:u w:val="single"/>
        </w:rPr>
        <w:t>Корреспондентский счет</w:t>
      </w:r>
      <w:r w:rsidRPr="009F61B5">
        <w:rPr>
          <w:u w:val="single"/>
        </w:rPr>
        <w:tab/>
        <w:t>30101810400000000225</w:t>
      </w:r>
    </w:p>
    <w:p w:rsidR="009F61B5" w:rsidRPr="009F61B5" w:rsidRDefault="009F61B5" w:rsidP="009F61B5">
      <w:pPr>
        <w:spacing w:after="0" w:line="240" w:lineRule="auto"/>
        <w:rPr>
          <w:u w:val="single"/>
        </w:rPr>
      </w:pPr>
      <w:r w:rsidRPr="009F61B5">
        <w:rPr>
          <w:u w:val="single"/>
        </w:rPr>
        <w:t>БИК</w:t>
      </w:r>
      <w:r w:rsidRPr="009F61B5">
        <w:rPr>
          <w:u w:val="single"/>
        </w:rPr>
        <w:tab/>
        <w:t>044525225</w:t>
      </w:r>
    </w:p>
    <w:p w:rsidR="00AC6393" w:rsidRPr="009F61B5" w:rsidRDefault="009F61B5" w:rsidP="009F61B5">
      <w:pPr>
        <w:spacing w:after="0" w:line="240" w:lineRule="auto"/>
        <w:rPr>
          <w:u w:val="single"/>
        </w:rPr>
      </w:pPr>
      <w:r>
        <w:rPr>
          <w:u w:val="single"/>
        </w:rPr>
        <w:t>Наименование банка</w:t>
      </w:r>
      <w:r>
        <w:rPr>
          <w:u w:val="single"/>
        </w:rPr>
        <w:tab/>
        <w:t xml:space="preserve">ПАО Сбербанк </w:t>
      </w:r>
      <w:bookmarkStart w:id="0" w:name="_GoBack"/>
      <w:bookmarkEnd w:id="0"/>
      <w:r w:rsidRPr="009F61B5">
        <w:rPr>
          <w:u w:val="single"/>
        </w:rPr>
        <w:t>г. Москва</w:t>
      </w:r>
    </w:p>
    <w:sectPr w:rsidR="00AC6393" w:rsidRPr="009F6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899"/>
    <w:multiLevelType w:val="multilevel"/>
    <w:tmpl w:val="BEF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07124"/>
    <w:multiLevelType w:val="multilevel"/>
    <w:tmpl w:val="990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45C40"/>
    <w:multiLevelType w:val="multilevel"/>
    <w:tmpl w:val="9F7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A03F6"/>
    <w:multiLevelType w:val="multilevel"/>
    <w:tmpl w:val="64C6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22455"/>
    <w:multiLevelType w:val="multilevel"/>
    <w:tmpl w:val="08AE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457CA"/>
    <w:multiLevelType w:val="multilevel"/>
    <w:tmpl w:val="6462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32230B"/>
    <w:multiLevelType w:val="multilevel"/>
    <w:tmpl w:val="39C4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227E7"/>
    <w:multiLevelType w:val="multilevel"/>
    <w:tmpl w:val="2014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23046"/>
    <w:multiLevelType w:val="multilevel"/>
    <w:tmpl w:val="517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304E7C"/>
    <w:multiLevelType w:val="multilevel"/>
    <w:tmpl w:val="4766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502B37"/>
    <w:multiLevelType w:val="multilevel"/>
    <w:tmpl w:val="1C9C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1D5055"/>
    <w:multiLevelType w:val="multilevel"/>
    <w:tmpl w:val="197E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CE61E5"/>
    <w:multiLevelType w:val="multilevel"/>
    <w:tmpl w:val="CEB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F45B62"/>
    <w:multiLevelType w:val="multilevel"/>
    <w:tmpl w:val="1A4E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961287"/>
    <w:multiLevelType w:val="multilevel"/>
    <w:tmpl w:val="F430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4"/>
  </w:num>
  <w:num w:numId="4">
    <w:abstractNumId w:val="4"/>
  </w:num>
  <w:num w:numId="5">
    <w:abstractNumId w:val="8"/>
  </w:num>
  <w:num w:numId="6">
    <w:abstractNumId w:val="13"/>
  </w:num>
  <w:num w:numId="7">
    <w:abstractNumId w:val="7"/>
  </w:num>
  <w:num w:numId="8">
    <w:abstractNumId w:val="12"/>
  </w:num>
  <w:num w:numId="9">
    <w:abstractNumId w:val="0"/>
  </w:num>
  <w:num w:numId="10">
    <w:abstractNumId w:val="10"/>
  </w:num>
  <w:num w:numId="11">
    <w:abstractNumId w:val="3"/>
  </w:num>
  <w:num w:numId="12">
    <w:abstractNumId w:val="1"/>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22"/>
    <w:rsid w:val="00012672"/>
    <w:rsid w:val="000B39B0"/>
    <w:rsid w:val="001326F4"/>
    <w:rsid w:val="001E5BD3"/>
    <w:rsid w:val="001F4B1A"/>
    <w:rsid w:val="00211E7E"/>
    <w:rsid w:val="0025033F"/>
    <w:rsid w:val="00306D2D"/>
    <w:rsid w:val="003146DE"/>
    <w:rsid w:val="00377535"/>
    <w:rsid w:val="00391DE6"/>
    <w:rsid w:val="003F2BD3"/>
    <w:rsid w:val="004456F2"/>
    <w:rsid w:val="0046120C"/>
    <w:rsid w:val="00593413"/>
    <w:rsid w:val="00594A40"/>
    <w:rsid w:val="008A1A15"/>
    <w:rsid w:val="00973A69"/>
    <w:rsid w:val="009D79C9"/>
    <w:rsid w:val="009F61B5"/>
    <w:rsid w:val="00A50D9E"/>
    <w:rsid w:val="00A72A1D"/>
    <w:rsid w:val="00AC6393"/>
    <w:rsid w:val="00B30422"/>
    <w:rsid w:val="00B46E85"/>
    <w:rsid w:val="00B9326A"/>
    <w:rsid w:val="00D50697"/>
    <w:rsid w:val="00DC4C4B"/>
    <w:rsid w:val="00DC4C67"/>
    <w:rsid w:val="00E13748"/>
    <w:rsid w:val="00EF7F50"/>
    <w:rsid w:val="00F62D52"/>
    <w:rsid w:val="00FA5972"/>
    <w:rsid w:val="00FB2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rsid w:val="001F4B1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1F4B1A"/>
    <w:rPr>
      <w:rFonts w:ascii="Times New Roman" w:eastAsia="Times New Roman" w:hAnsi="Times New Roman" w:cs="Times New Roman"/>
      <w:b/>
      <w:bCs/>
      <w:sz w:val="27"/>
      <w:szCs w:val="27"/>
      <w:lang w:eastAsia="ru-RU"/>
    </w:rPr>
  </w:style>
  <w:style w:type="character" w:customStyle="1" w:styleId="b">
    <w:name w:val="b"/>
    <w:rsid w:val="001F4B1A"/>
  </w:style>
  <w:style w:type="character" w:styleId="a3">
    <w:name w:val="Hyperlink"/>
    <w:uiPriority w:val="99"/>
    <w:unhideWhenUsed/>
    <w:rsid w:val="001F4B1A"/>
    <w:rPr>
      <w:color w:val="0000FF"/>
      <w:u w:val="single"/>
    </w:rPr>
  </w:style>
  <w:style w:type="paragraph" w:styleId="a4">
    <w:name w:val="Normal (Web)"/>
    <w:basedOn w:val="a"/>
    <w:uiPriority w:val="99"/>
    <w:semiHidden/>
    <w:unhideWhenUsed/>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1">
    <w:name w:val="b1"/>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hone2">
    <w:name w:val="phone2"/>
    <w:rsid w:val="001F4B1A"/>
  </w:style>
  <w:style w:type="paragraph" w:customStyle="1" w:styleId="e-mail">
    <w:name w:val="e-mail"/>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dress">
    <w:name w:val="address"/>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7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9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rsid w:val="001F4B1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1F4B1A"/>
    <w:rPr>
      <w:rFonts w:ascii="Times New Roman" w:eastAsia="Times New Roman" w:hAnsi="Times New Roman" w:cs="Times New Roman"/>
      <w:b/>
      <w:bCs/>
      <w:sz w:val="27"/>
      <w:szCs w:val="27"/>
      <w:lang w:eastAsia="ru-RU"/>
    </w:rPr>
  </w:style>
  <w:style w:type="character" w:customStyle="1" w:styleId="b">
    <w:name w:val="b"/>
    <w:rsid w:val="001F4B1A"/>
  </w:style>
  <w:style w:type="character" w:styleId="a3">
    <w:name w:val="Hyperlink"/>
    <w:uiPriority w:val="99"/>
    <w:unhideWhenUsed/>
    <w:rsid w:val="001F4B1A"/>
    <w:rPr>
      <w:color w:val="0000FF"/>
      <w:u w:val="single"/>
    </w:rPr>
  </w:style>
  <w:style w:type="paragraph" w:styleId="a4">
    <w:name w:val="Normal (Web)"/>
    <w:basedOn w:val="a"/>
    <w:uiPriority w:val="99"/>
    <w:semiHidden/>
    <w:unhideWhenUsed/>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1">
    <w:name w:val="b1"/>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hone2">
    <w:name w:val="phone2"/>
    <w:rsid w:val="001F4B1A"/>
  </w:style>
  <w:style w:type="paragraph" w:customStyle="1" w:styleId="e-mail">
    <w:name w:val="e-mail"/>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dress">
    <w:name w:val="address"/>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7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9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13464">
      <w:bodyDiv w:val="1"/>
      <w:marLeft w:val="0"/>
      <w:marRight w:val="0"/>
      <w:marTop w:val="0"/>
      <w:marBottom w:val="0"/>
      <w:divBdr>
        <w:top w:val="none" w:sz="0" w:space="0" w:color="auto"/>
        <w:left w:val="none" w:sz="0" w:space="0" w:color="auto"/>
        <w:bottom w:val="none" w:sz="0" w:space="0" w:color="auto"/>
        <w:right w:val="none" w:sz="0" w:space="0" w:color="auto"/>
      </w:divBdr>
      <w:divsChild>
        <w:div w:id="679090966">
          <w:marLeft w:val="0"/>
          <w:marRight w:val="0"/>
          <w:marTop w:val="0"/>
          <w:marBottom w:val="0"/>
          <w:divBdr>
            <w:top w:val="none" w:sz="0" w:space="0" w:color="auto"/>
            <w:left w:val="none" w:sz="0" w:space="0" w:color="auto"/>
            <w:bottom w:val="none" w:sz="0" w:space="0" w:color="auto"/>
            <w:right w:val="none" w:sz="0" w:space="0" w:color="auto"/>
          </w:divBdr>
          <w:divsChild>
            <w:div w:id="2083746828">
              <w:marLeft w:val="0"/>
              <w:marRight w:val="0"/>
              <w:marTop w:val="0"/>
              <w:marBottom w:val="0"/>
              <w:divBdr>
                <w:top w:val="none" w:sz="0" w:space="0" w:color="auto"/>
                <w:left w:val="none" w:sz="0" w:space="0" w:color="auto"/>
                <w:bottom w:val="none" w:sz="0" w:space="0" w:color="auto"/>
                <w:right w:val="none" w:sz="0" w:space="0" w:color="auto"/>
              </w:divBdr>
            </w:div>
          </w:divsChild>
        </w:div>
        <w:div w:id="1929843295">
          <w:marLeft w:val="0"/>
          <w:marRight w:val="0"/>
          <w:marTop w:val="0"/>
          <w:marBottom w:val="0"/>
          <w:divBdr>
            <w:top w:val="none" w:sz="0" w:space="0" w:color="auto"/>
            <w:left w:val="none" w:sz="0" w:space="0" w:color="auto"/>
            <w:bottom w:val="none" w:sz="0" w:space="0" w:color="auto"/>
            <w:right w:val="none" w:sz="0" w:space="0" w:color="auto"/>
          </w:divBdr>
          <w:divsChild>
            <w:div w:id="1124232976">
              <w:marLeft w:val="0"/>
              <w:marRight w:val="0"/>
              <w:marTop w:val="0"/>
              <w:marBottom w:val="0"/>
              <w:divBdr>
                <w:top w:val="none" w:sz="0" w:space="0" w:color="auto"/>
                <w:left w:val="none" w:sz="0" w:space="0" w:color="auto"/>
                <w:bottom w:val="none" w:sz="0" w:space="0" w:color="auto"/>
                <w:right w:val="none" w:sz="0" w:space="0" w:color="auto"/>
              </w:divBdr>
              <w:divsChild>
                <w:div w:id="1163160055">
                  <w:marLeft w:val="-225"/>
                  <w:marRight w:val="-225"/>
                  <w:marTop w:val="0"/>
                  <w:marBottom w:val="0"/>
                  <w:divBdr>
                    <w:top w:val="none" w:sz="0" w:space="0" w:color="auto"/>
                    <w:left w:val="none" w:sz="0" w:space="0" w:color="auto"/>
                    <w:bottom w:val="none" w:sz="0" w:space="0" w:color="auto"/>
                    <w:right w:val="none" w:sz="0" w:space="0" w:color="auto"/>
                  </w:divBdr>
                  <w:divsChild>
                    <w:div w:id="1603563736">
                      <w:marLeft w:val="0"/>
                      <w:marRight w:val="0"/>
                      <w:marTop w:val="1050"/>
                      <w:marBottom w:val="0"/>
                      <w:divBdr>
                        <w:top w:val="none" w:sz="0" w:space="0" w:color="auto"/>
                        <w:left w:val="none" w:sz="0" w:space="0" w:color="auto"/>
                        <w:bottom w:val="none" w:sz="0" w:space="0" w:color="auto"/>
                        <w:right w:val="none" w:sz="0" w:space="0" w:color="auto"/>
                      </w:divBdr>
                      <w:divsChild>
                        <w:div w:id="9615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22991</CharactersWithSpaces>
  <SharedDoc>false</SharedDoc>
  <HLinks>
    <vt:vector size="48" baseType="variant">
      <vt:variant>
        <vt:i4>5701718</vt:i4>
      </vt:variant>
      <vt:variant>
        <vt:i4>21</vt:i4>
      </vt:variant>
      <vt:variant>
        <vt:i4>0</vt:i4>
      </vt:variant>
      <vt:variant>
        <vt:i4>5</vt:i4>
      </vt:variant>
      <vt:variant>
        <vt:lpwstr>https://www.ekspert-mebel.ru/</vt:lpwstr>
      </vt:variant>
      <vt:variant>
        <vt:lpwstr/>
      </vt:variant>
      <vt:variant>
        <vt:i4>5701718</vt:i4>
      </vt:variant>
      <vt:variant>
        <vt:i4>18</vt:i4>
      </vt:variant>
      <vt:variant>
        <vt:i4>0</vt:i4>
      </vt:variant>
      <vt:variant>
        <vt:i4>5</vt:i4>
      </vt:variant>
      <vt:variant>
        <vt:lpwstr>https://www.ekspert-mebel.ru/</vt:lpwstr>
      </vt:variant>
      <vt:variant>
        <vt:lpwstr/>
      </vt:variant>
      <vt:variant>
        <vt:i4>5701718</vt:i4>
      </vt:variant>
      <vt:variant>
        <vt:i4>15</vt:i4>
      </vt:variant>
      <vt:variant>
        <vt:i4>0</vt:i4>
      </vt:variant>
      <vt:variant>
        <vt:i4>5</vt:i4>
      </vt:variant>
      <vt:variant>
        <vt:lpwstr>https://www.ekspert-mebel.ru/</vt:lpwstr>
      </vt:variant>
      <vt:variant>
        <vt:lpwstr/>
      </vt:variant>
      <vt:variant>
        <vt:i4>5701718</vt:i4>
      </vt:variant>
      <vt:variant>
        <vt:i4>12</vt:i4>
      </vt:variant>
      <vt:variant>
        <vt:i4>0</vt:i4>
      </vt:variant>
      <vt:variant>
        <vt:i4>5</vt:i4>
      </vt:variant>
      <vt:variant>
        <vt:lpwstr>https://www.ekspert-mebel.ru/</vt:lpwstr>
      </vt:variant>
      <vt:variant>
        <vt:lpwstr/>
      </vt:variant>
      <vt:variant>
        <vt:i4>5701718</vt:i4>
      </vt:variant>
      <vt:variant>
        <vt:i4>9</vt:i4>
      </vt:variant>
      <vt:variant>
        <vt:i4>0</vt:i4>
      </vt:variant>
      <vt:variant>
        <vt:i4>5</vt:i4>
      </vt:variant>
      <vt:variant>
        <vt:lpwstr>https://www.ekspert-mebel.ru/</vt:lpwstr>
      </vt:variant>
      <vt:variant>
        <vt:lpwstr/>
      </vt:variant>
      <vt:variant>
        <vt:i4>15073342</vt:i4>
      </vt:variant>
      <vt:variant>
        <vt:i4>6</vt:i4>
      </vt:variant>
      <vt:variant>
        <vt:i4>0</vt:i4>
      </vt:variant>
      <vt:variant>
        <vt:i4>5</vt:i4>
      </vt:variant>
      <vt:variant>
        <vt:lpwstr>http://www.ekspert-mebelmoscow.ru </vt:lpwstr>
      </vt:variant>
      <vt:variant>
        <vt:lpwstr/>
      </vt:variant>
      <vt:variant>
        <vt:i4>5701718</vt:i4>
      </vt:variant>
      <vt:variant>
        <vt:i4>3</vt:i4>
      </vt:variant>
      <vt:variant>
        <vt:i4>0</vt:i4>
      </vt:variant>
      <vt:variant>
        <vt:i4>5</vt:i4>
      </vt:variant>
      <vt:variant>
        <vt:lpwstr>https://www.ekspert-mebel.ru/</vt:lpwstr>
      </vt:variant>
      <vt:variant>
        <vt:lpwstr/>
      </vt:variant>
      <vt:variant>
        <vt:i4>5701718</vt:i4>
      </vt:variant>
      <vt:variant>
        <vt:i4>0</vt:i4>
      </vt:variant>
      <vt:variant>
        <vt:i4>0</vt:i4>
      </vt:variant>
      <vt:variant>
        <vt:i4>5</vt:i4>
      </vt:variant>
      <vt:variant>
        <vt:lpwstr>https://www.ekspert-mebel.ru/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Антон В. Лукьянов</cp:lastModifiedBy>
  <cp:revision>3</cp:revision>
  <cp:lastPrinted>2023-08-09T08:31:00Z</cp:lastPrinted>
  <dcterms:created xsi:type="dcterms:W3CDTF">2023-08-09T09:08:00Z</dcterms:created>
  <dcterms:modified xsi:type="dcterms:W3CDTF">2023-10-01T19:42:00Z</dcterms:modified>
</cp:coreProperties>
</file>